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374C04" w:rsidRPr="00374C04">
        <w:rPr>
          <w:u w:val="single"/>
        </w:rPr>
        <w:t>07.03.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                </w:t>
      </w:r>
      <w:r w:rsidR="0012414D">
        <w:t xml:space="preserve">  </w:t>
      </w:r>
      <w:r w:rsidR="000F4C77">
        <w:t xml:space="preserve">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374C04" w:rsidRPr="00374C04">
        <w:rPr>
          <w:u w:val="single"/>
        </w:rPr>
        <w:t>179-п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F4620" w:rsidRDefault="00520AE5" w:rsidP="00520AE5">
      <w:pPr>
        <w:rPr>
          <w:sz w:val="28"/>
          <w:szCs w:val="28"/>
        </w:rPr>
      </w:pPr>
    </w:p>
    <w:p w:rsidR="00CE4356" w:rsidRPr="006E7741" w:rsidRDefault="00CE4356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92123A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511CC9">
        <w:rPr>
          <w:sz w:val="28"/>
          <w:szCs w:val="28"/>
        </w:rPr>
        <w:t>480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92123A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511CC9">
        <w:rPr>
          <w:sz w:val="28"/>
          <w:szCs w:val="28"/>
        </w:rPr>
        <w:t>480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793909">
        <w:rPr>
          <w:sz w:val="28"/>
          <w:szCs w:val="28"/>
        </w:rPr>
        <w:t>Декальчук</w:t>
      </w:r>
      <w:proofErr w:type="spellEnd"/>
      <w:r w:rsidR="00793909">
        <w:rPr>
          <w:sz w:val="28"/>
          <w:szCs w:val="28"/>
        </w:rPr>
        <w:t xml:space="preserve"> А</w:t>
      </w:r>
      <w:r w:rsidR="00006040">
        <w:rPr>
          <w:sz w:val="28"/>
          <w:szCs w:val="28"/>
        </w:rPr>
        <w:t>.</w:t>
      </w:r>
      <w:r w:rsidR="00793909">
        <w:rPr>
          <w:sz w:val="28"/>
          <w:szCs w:val="28"/>
        </w:rPr>
        <w:t>М</w:t>
      </w:r>
      <w:r w:rsidR="00006040">
        <w:rPr>
          <w:sz w:val="28"/>
          <w:szCs w:val="28"/>
        </w:rPr>
        <w:t>.</w:t>
      </w:r>
      <w:r w:rsidR="00793909">
        <w:rPr>
          <w:sz w:val="28"/>
          <w:szCs w:val="28"/>
        </w:rPr>
        <w:t xml:space="preserve"> </w:t>
      </w:r>
      <w:r w:rsidR="00DB4070">
        <w:rPr>
          <w:sz w:val="28"/>
          <w:szCs w:val="28"/>
        </w:rPr>
        <w:t>в лице Веретенниковой О.П., действующе</w:t>
      </w:r>
      <w:r w:rsidR="00CA6DE6">
        <w:rPr>
          <w:sz w:val="28"/>
          <w:szCs w:val="28"/>
        </w:rPr>
        <w:t>й</w:t>
      </w:r>
      <w:r w:rsidR="00DB4070">
        <w:rPr>
          <w:sz w:val="28"/>
          <w:szCs w:val="28"/>
        </w:rPr>
        <w:t xml:space="preserve"> по доверенности от 1</w:t>
      </w:r>
      <w:r w:rsidR="00CA6DE6">
        <w:rPr>
          <w:sz w:val="28"/>
          <w:szCs w:val="28"/>
        </w:rPr>
        <w:t>8</w:t>
      </w:r>
      <w:r w:rsidR="00DB4070">
        <w:rPr>
          <w:sz w:val="28"/>
          <w:szCs w:val="28"/>
        </w:rPr>
        <w:t>.</w:t>
      </w:r>
      <w:r w:rsidR="00CA6DE6">
        <w:rPr>
          <w:sz w:val="28"/>
          <w:szCs w:val="28"/>
        </w:rPr>
        <w:t>08</w:t>
      </w:r>
      <w:r w:rsidR="00DB4070">
        <w:rPr>
          <w:sz w:val="28"/>
          <w:szCs w:val="28"/>
        </w:rPr>
        <w:t xml:space="preserve">.2016 года, зарегистрированной в реестре за № </w:t>
      </w:r>
      <w:r w:rsidR="00CA6DE6">
        <w:rPr>
          <w:sz w:val="28"/>
          <w:szCs w:val="28"/>
        </w:rPr>
        <w:t>1</w:t>
      </w:r>
      <w:r w:rsidR="00DB4070">
        <w:rPr>
          <w:sz w:val="28"/>
          <w:szCs w:val="28"/>
        </w:rPr>
        <w:t>-2</w:t>
      </w:r>
      <w:r w:rsidR="00CA6DE6">
        <w:rPr>
          <w:sz w:val="28"/>
          <w:szCs w:val="28"/>
        </w:rPr>
        <w:t>337</w:t>
      </w:r>
      <w:r w:rsidR="00DB4070">
        <w:rPr>
          <w:sz w:val="28"/>
          <w:szCs w:val="28"/>
        </w:rPr>
        <w:t xml:space="preserve"> </w:t>
      </w:r>
      <w:r w:rsidR="00887008" w:rsidRPr="006E7741">
        <w:rPr>
          <w:sz w:val="28"/>
          <w:szCs w:val="28"/>
        </w:rPr>
        <w:t>и принимая</w:t>
      </w:r>
      <w:proofErr w:type="gramEnd"/>
      <w:r w:rsidR="00887008" w:rsidRPr="006E7741">
        <w:rPr>
          <w:sz w:val="28"/>
          <w:szCs w:val="28"/>
        </w:rPr>
        <w:t xml:space="preserve"> во внимание: </w:t>
      </w:r>
      <w:r w:rsidR="00511CC9">
        <w:rPr>
          <w:sz w:val="28"/>
          <w:szCs w:val="28"/>
        </w:rPr>
        <w:t>свидетельство о государственной регистрации права собственности на земельный участок от 14.04.2015 года серии 41 АВ № 235120; свидетельство о государственной регистрации права собственности на земельный участок от 14.04.2015 года серии 41 АВ № 2351</w:t>
      </w:r>
      <w:r w:rsidR="00B1218E">
        <w:rPr>
          <w:sz w:val="28"/>
          <w:szCs w:val="28"/>
        </w:rPr>
        <w:t>14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715D8C">
        <w:rPr>
          <w:sz w:val="28"/>
          <w:szCs w:val="28"/>
        </w:rPr>
        <w:t>6</w:t>
      </w:r>
      <w:r w:rsidR="00AB1321" w:rsidRPr="008A59FB">
        <w:rPr>
          <w:sz w:val="28"/>
          <w:szCs w:val="28"/>
        </w:rPr>
        <w:t>:</w:t>
      </w:r>
      <w:r w:rsidR="00511CC9">
        <w:rPr>
          <w:sz w:val="28"/>
          <w:szCs w:val="28"/>
        </w:rPr>
        <w:t>480</w:t>
      </w:r>
      <w:r w:rsidR="00AB1321"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Камчатский край, Елизовский район, </w:t>
      </w:r>
      <w:r w:rsidR="007A40B7">
        <w:rPr>
          <w:sz w:val="28"/>
          <w:szCs w:val="28"/>
        </w:rPr>
        <w:t>г</w:t>
      </w:r>
      <w:proofErr w:type="gramStart"/>
      <w:r w:rsidR="007A40B7"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 w:rsidR="007A40B7"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 w:rsidR="007A40B7">
        <w:rPr>
          <w:sz w:val="28"/>
          <w:szCs w:val="28"/>
        </w:rPr>
        <w:t xml:space="preserve">ул. </w:t>
      </w:r>
      <w:r w:rsidR="00715D8C">
        <w:rPr>
          <w:sz w:val="28"/>
          <w:szCs w:val="28"/>
        </w:rPr>
        <w:t>Сухая</w:t>
      </w:r>
      <w:r w:rsidR="00DF74BF">
        <w:rPr>
          <w:sz w:val="28"/>
          <w:szCs w:val="28"/>
        </w:rPr>
        <w:t xml:space="preserve">, </w:t>
      </w:r>
      <w:r w:rsidR="00CB14E6">
        <w:rPr>
          <w:sz w:val="28"/>
          <w:szCs w:val="28"/>
        </w:rPr>
        <w:t>23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715D8C">
        <w:rPr>
          <w:sz w:val="28"/>
          <w:szCs w:val="28"/>
        </w:rPr>
        <w:t>6</w:t>
      </w:r>
      <w:r w:rsidR="00086BA0">
        <w:rPr>
          <w:sz w:val="28"/>
          <w:szCs w:val="28"/>
        </w:rPr>
        <w:t>:</w:t>
      </w:r>
      <w:r w:rsidR="00511CC9">
        <w:rPr>
          <w:sz w:val="28"/>
          <w:szCs w:val="28"/>
        </w:rPr>
        <w:t>480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15D8C">
        <w:rPr>
          <w:sz w:val="28"/>
          <w:szCs w:val="28"/>
        </w:rPr>
        <w:t>Сухая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715D8C">
        <w:rPr>
          <w:sz w:val="28"/>
          <w:szCs w:val="28"/>
        </w:rPr>
        <w:t>23</w:t>
      </w:r>
      <w:r w:rsidR="0066634B">
        <w:rPr>
          <w:sz w:val="28"/>
          <w:szCs w:val="28"/>
        </w:rPr>
        <w:t>а</w:t>
      </w:r>
      <w:r w:rsidR="00313DFE" w:rsidRPr="000948EB">
        <w:rPr>
          <w:sz w:val="28"/>
          <w:szCs w:val="28"/>
        </w:rPr>
        <w:t>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B1218E">
        <w:rPr>
          <w:sz w:val="28"/>
          <w:szCs w:val="28"/>
        </w:rPr>
        <w:t>Декальчук</w:t>
      </w:r>
      <w:proofErr w:type="spellEnd"/>
      <w:r w:rsidR="00B1218E">
        <w:rPr>
          <w:sz w:val="28"/>
          <w:szCs w:val="28"/>
        </w:rPr>
        <w:t xml:space="preserve"> А.М.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404D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sectPr w:rsidR="000E4BF9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500A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3909"/>
    <w:rsid w:val="00795196"/>
    <w:rsid w:val="00797FE2"/>
    <w:rsid w:val="007A40B7"/>
    <w:rsid w:val="007B13F0"/>
    <w:rsid w:val="007B1CE6"/>
    <w:rsid w:val="007B282B"/>
    <w:rsid w:val="007B39FA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52E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C224-D884-4B0F-9C5D-BA31910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134</cp:revision>
  <cp:lastPrinted>2017-03-06T00:10:00Z</cp:lastPrinted>
  <dcterms:created xsi:type="dcterms:W3CDTF">2016-02-04T22:39:00Z</dcterms:created>
  <dcterms:modified xsi:type="dcterms:W3CDTF">2017-03-14T05:44:00Z</dcterms:modified>
</cp:coreProperties>
</file>