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F2D" w:rsidRDefault="004E7F2D" w:rsidP="004E7F2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5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F2D" w:rsidRPr="006E3470" w:rsidRDefault="004E7F2D" w:rsidP="004E7F2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6E3470">
        <w:rPr>
          <w:sz w:val="28"/>
          <w:szCs w:val="28"/>
        </w:rPr>
        <w:t xml:space="preserve">Р О С </w:t>
      </w:r>
      <w:proofErr w:type="spellStart"/>
      <w:proofErr w:type="gramStart"/>
      <w:r w:rsidRPr="006E3470">
        <w:rPr>
          <w:sz w:val="28"/>
          <w:szCs w:val="28"/>
        </w:rPr>
        <w:t>С</w:t>
      </w:r>
      <w:proofErr w:type="spellEnd"/>
      <w:proofErr w:type="gramEnd"/>
      <w:r w:rsidRPr="006E3470">
        <w:rPr>
          <w:sz w:val="28"/>
          <w:szCs w:val="28"/>
        </w:rPr>
        <w:t xml:space="preserve"> И Й С К А Я   Ф Е Д Е Р А Ц И Я</w:t>
      </w:r>
    </w:p>
    <w:p w:rsidR="004E7F2D" w:rsidRPr="006F7E3D" w:rsidRDefault="004E7F2D" w:rsidP="004E7F2D">
      <w:pPr>
        <w:jc w:val="center"/>
        <w:rPr>
          <w:sz w:val="28"/>
          <w:szCs w:val="28"/>
        </w:rPr>
      </w:pPr>
      <w:r w:rsidRPr="006E3470">
        <w:rPr>
          <w:sz w:val="28"/>
          <w:szCs w:val="28"/>
        </w:rPr>
        <w:t>КАМЧАТСКИЙ КРАЙ</w:t>
      </w:r>
    </w:p>
    <w:p w:rsidR="004E7F2D" w:rsidRPr="0066394B" w:rsidRDefault="004E7F2D" w:rsidP="004E7F2D">
      <w:pPr>
        <w:jc w:val="center"/>
        <w:rPr>
          <w:b/>
          <w:sz w:val="32"/>
          <w:szCs w:val="32"/>
        </w:rPr>
      </w:pPr>
      <w:proofErr w:type="gramStart"/>
      <w:r w:rsidRPr="0066394B">
        <w:rPr>
          <w:b/>
          <w:sz w:val="32"/>
          <w:szCs w:val="32"/>
        </w:rPr>
        <w:t>П</w:t>
      </w:r>
      <w:proofErr w:type="gramEnd"/>
      <w:r w:rsidRPr="0066394B">
        <w:rPr>
          <w:b/>
          <w:sz w:val="32"/>
          <w:szCs w:val="32"/>
        </w:rPr>
        <w:t xml:space="preserve"> О С Т А Н О В Л Е Н И Е</w:t>
      </w:r>
    </w:p>
    <w:p w:rsidR="004E7F2D" w:rsidRDefault="004E7F2D" w:rsidP="004E7F2D">
      <w:pPr>
        <w:jc w:val="center"/>
        <w:rPr>
          <w:sz w:val="28"/>
          <w:szCs w:val="28"/>
        </w:rPr>
      </w:pPr>
      <w:r w:rsidRPr="0066394B">
        <w:rPr>
          <w:sz w:val="28"/>
          <w:szCs w:val="28"/>
        </w:rPr>
        <w:t>АДМИНИСТРАЦИИ ЕЛИЗОВСКОГО ГОРОДСКОГО ПОСЕЛЕНИЯ</w:t>
      </w:r>
    </w:p>
    <w:p w:rsidR="004E7F2D" w:rsidRPr="00C31FE9" w:rsidRDefault="004E7F2D" w:rsidP="004E7F2D">
      <w:pPr>
        <w:rPr>
          <w:sz w:val="16"/>
          <w:szCs w:val="16"/>
        </w:rPr>
      </w:pPr>
    </w:p>
    <w:p w:rsidR="004E7F2D" w:rsidRDefault="004E7F2D" w:rsidP="004E7F2D">
      <w:r>
        <w:t xml:space="preserve">от    </w:t>
      </w:r>
      <w:r w:rsidR="003D2D48">
        <w:rPr>
          <w:u w:val="single"/>
        </w:rPr>
        <w:t>12.  07.  2</w:t>
      </w:r>
      <w:r w:rsidRPr="0006378E">
        <w:rPr>
          <w:u w:val="single"/>
        </w:rPr>
        <w:t>01</w:t>
      </w:r>
      <w:r>
        <w:rPr>
          <w:u w:val="single"/>
        </w:rPr>
        <w:t>6</w:t>
      </w:r>
      <w:r>
        <w:t xml:space="preserve">                                                                                              №</w:t>
      </w:r>
      <w:r w:rsidR="003D2D48">
        <w:t xml:space="preserve"> </w:t>
      </w:r>
      <w:r w:rsidR="003D2D48">
        <w:rPr>
          <w:u w:val="single"/>
        </w:rPr>
        <w:t>563</w:t>
      </w:r>
      <w:r>
        <w:rPr>
          <w:u w:val="single"/>
        </w:rPr>
        <w:t xml:space="preserve"> - 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t xml:space="preserve">           </w:t>
      </w:r>
    </w:p>
    <w:p w:rsidR="004E7F2D" w:rsidRDefault="004E7F2D" w:rsidP="004E7F2D">
      <w:r>
        <w:t xml:space="preserve">             г. Елизово</w:t>
      </w:r>
    </w:p>
    <w:p w:rsidR="004E7F2D" w:rsidRPr="00D73B82" w:rsidRDefault="004E7F2D" w:rsidP="004E7F2D">
      <w:pPr>
        <w:jc w:val="both"/>
      </w:pPr>
    </w:p>
    <w:p w:rsidR="004E7F2D" w:rsidRPr="007D17AA" w:rsidRDefault="004E7F2D" w:rsidP="004E7F2D">
      <w:pPr>
        <w:ind w:right="4779"/>
        <w:jc w:val="both"/>
      </w:pPr>
      <w:r w:rsidRPr="007D17AA">
        <w:t>Об уточнении вида разрешенного использования земельного участка с кадастровым номером 41:05:0</w:t>
      </w:r>
      <w:r>
        <w:t>101005</w:t>
      </w:r>
      <w:r w:rsidRPr="007D17AA">
        <w:t>:</w:t>
      </w:r>
      <w:r>
        <w:t>235</w:t>
      </w:r>
    </w:p>
    <w:p w:rsidR="004E7F2D" w:rsidRPr="007D17AA" w:rsidRDefault="004E7F2D" w:rsidP="004E7F2D">
      <w:pPr>
        <w:ind w:right="4779"/>
        <w:jc w:val="both"/>
      </w:pPr>
    </w:p>
    <w:p w:rsidR="004E7F2D" w:rsidRPr="007D17AA" w:rsidRDefault="004E7F2D" w:rsidP="004E7F2D">
      <w:pPr>
        <w:autoSpaceDE w:val="0"/>
        <w:autoSpaceDN w:val="0"/>
        <w:adjustRightInd w:val="0"/>
        <w:ind w:firstLine="708"/>
        <w:jc w:val="both"/>
      </w:pPr>
      <w:proofErr w:type="gramStart"/>
      <w:r w:rsidRPr="007D17AA">
        <w:t>Руководствуясь Федеральным законом от 06.10.2003 г. № 131-ФЗ «Об общих принципах организации местного самоуправления в Российской Федерации», статьями 36, 37 Градостроительного кодекса Российской Федерации, ч. 2 ст. 7 Земельного кодекса РФ, Уставом Елизовского городского поселения, ч. 1 ст. 15 Федерального закона от 24.07.2007г.  N 221-ФЗ «О государственном кадастре недвижимости», Уставом Елизовского городского поселения, Правилами землепользования и застройки Елизовского городского поселения</w:t>
      </w:r>
      <w:proofErr w:type="gramEnd"/>
      <w:r w:rsidRPr="007D17AA">
        <w:t xml:space="preserve">, </w:t>
      </w:r>
      <w:proofErr w:type="gramStart"/>
      <w:r>
        <w:t>принятыми</w:t>
      </w:r>
      <w:r w:rsidRPr="007D17AA">
        <w:t xml:space="preserve"> Решением Собрания депутатов Елизовского городского поселения от 07.09.2011 № 126, </w:t>
      </w:r>
      <w:r>
        <w:t>согласно Решения Собрания депутатов Елизовского городского поселения от21.06.2016 № 930</w:t>
      </w:r>
      <w:proofErr w:type="gramEnd"/>
    </w:p>
    <w:p w:rsidR="004E7F2D" w:rsidRPr="00D73B82" w:rsidRDefault="004E7F2D" w:rsidP="004E7F2D">
      <w:pPr>
        <w:autoSpaceDE w:val="0"/>
        <w:autoSpaceDN w:val="0"/>
        <w:adjustRightInd w:val="0"/>
        <w:ind w:firstLine="540"/>
        <w:jc w:val="both"/>
      </w:pPr>
    </w:p>
    <w:p w:rsidR="004E7F2D" w:rsidRPr="00CE1B08" w:rsidRDefault="004E7F2D" w:rsidP="004E7F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1B08">
        <w:rPr>
          <w:sz w:val="28"/>
          <w:szCs w:val="28"/>
        </w:rPr>
        <w:t xml:space="preserve">     ПОСТАНОВЛЯЮ:</w:t>
      </w:r>
    </w:p>
    <w:p w:rsidR="004E7F2D" w:rsidRPr="00D73B82" w:rsidRDefault="004E7F2D" w:rsidP="004E7F2D">
      <w:pPr>
        <w:autoSpaceDE w:val="0"/>
        <w:autoSpaceDN w:val="0"/>
        <w:adjustRightInd w:val="0"/>
        <w:jc w:val="both"/>
      </w:pPr>
    </w:p>
    <w:p w:rsidR="004E7F2D" w:rsidRPr="007D17AA" w:rsidRDefault="004E7F2D" w:rsidP="004E7F2D">
      <w:pPr>
        <w:jc w:val="both"/>
      </w:pPr>
      <w:r w:rsidRPr="007D17AA">
        <w:tab/>
        <w:t>1. Уточнить для земельного участка с кадастровым номером 41:05:</w:t>
      </w:r>
      <w:r>
        <w:t>0101005:235</w:t>
      </w:r>
      <w:r w:rsidRPr="007D17AA">
        <w:t xml:space="preserve">, расположенного в границах </w:t>
      </w:r>
      <w:r>
        <w:t>территориальной зоны объектов непищевой промышленности  (</w:t>
      </w:r>
      <w:proofErr w:type="gramStart"/>
      <w:r>
        <w:t>ПР</w:t>
      </w:r>
      <w:proofErr w:type="gramEnd"/>
      <w:r>
        <w:t xml:space="preserve">  1), </w:t>
      </w:r>
      <w:r w:rsidRPr="007D17AA">
        <w:t xml:space="preserve"> вид разрешенного использования - «</w:t>
      </w:r>
      <w:r>
        <w:t xml:space="preserve">объекты промышленности». </w:t>
      </w:r>
    </w:p>
    <w:p w:rsidR="004E7F2D" w:rsidRPr="007D17AA" w:rsidRDefault="004E7F2D" w:rsidP="004E7F2D">
      <w:pPr>
        <w:ind w:firstLine="708"/>
        <w:jc w:val="both"/>
      </w:pPr>
      <w:r w:rsidRPr="007D17AA">
        <w:t xml:space="preserve">2. Управлению архитектуры и градостроительства администрации Елизовского городского поселения направить экземпляр настоящего постановления в ФГБУ «ФКП </w:t>
      </w:r>
      <w:proofErr w:type="spellStart"/>
      <w:r w:rsidRPr="007D17AA">
        <w:t>Росреестра</w:t>
      </w:r>
      <w:proofErr w:type="spellEnd"/>
      <w:r w:rsidRPr="007D17AA">
        <w:t>» по Камчатскому краю для внесения в государственный кадастр недвижимости сведений об уточнении вида  разрешенного использования  земельного участка</w:t>
      </w:r>
      <w:r>
        <w:t xml:space="preserve"> с кадастровым номером </w:t>
      </w:r>
      <w:r w:rsidRPr="007D17AA">
        <w:t>41:05:</w:t>
      </w:r>
      <w:r>
        <w:t>0101005:235</w:t>
      </w:r>
      <w:r w:rsidRPr="007D17AA">
        <w:t>.</w:t>
      </w:r>
    </w:p>
    <w:p w:rsidR="004E7F2D" w:rsidRPr="00603568" w:rsidRDefault="004E7F2D" w:rsidP="004E7F2D">
      <w:pPr>
        <w:ind w:firstLine="708"/>
        <w:jc w:val="both"/>
      </w:pPr>
      <w:r w:rsidRPr="007D17AA">
        <w:t xml:space="preserve">3. Управлению делами администрации Елизовского городского поселения </w:t>
      </w:r>
      <w:proofErr w:type="gramStart"/>
      <w:r w:rsidRPr="007D17AA">
        <w:t>разместить</w:t>
      </w:r>
      <w:proofErr w:type="gramEnd"/>
      <w:r w:rsidRPr="007D17AA">
        <w:t xml:space="preserve"> настоящее постановление </w:t>
      </w:r>
      <w:r>
        <w:t xml:space="preserve">в информационно - телекоммуникационной сети «Интернет» на официальном сайте </w:t>
      </w:r>
      <w:r w:rsidRPr="00603568">
        <w:t xml:space="preserve"> администрации Елизовского городского поселения</w:t>
      </w:r>
      <w:r>
        <w:t>.</w:t>
      </w:r>
    </w:p>
    <w:p w:rsidR="004E7F2D" w:rsidRDefault="004E7F2D" w:rsidP="004E7F2D">
      <w:pPr>
        <w:ind w:firstLine="708"/>
        <w:jc w:val="both"/>
      </w:pPr>
      <w:r w:rsidRPr="007D17AA">
        <w:t xml:space="preserve">4. </w:t>
      </w:r>
      <w:proofErr w:type="gramStart"/>
      <w:r w:rsidRPr="007D17AA">
        <w:t>Контроль за</w:t>
      </w:r>
      <w:proofErr w:type="gramEnd"/>
      <w:r w:rsidRPr="007D17AA">
        <w:t xml:space="preserve"> исполнением настоящего постановления возложить на  руководителя Управления архитектуры и градостроительства администрации Елизовского городского поселения.</w:t>
      </w:r>
    </w:p>
    <w:p w:rsidR="004E7F2D" w:rsidRPr="00EE134C" w:rsidRDefault="004E7F2D" w:rsidP="004E7F2D">
      <w:pPr>
        <w:ind w:firstLine="709"/>
        <w:jc w:val="both"/>
      </w:pPr>
      <w:r>
        <w:t>5</w:t>
      </w:r>
      <w:r w:rsidRPr="00EE134C">
        <w:t>. Настоящее постановление вступает в силу после официального опубликования (обнародования).</w:t>
      </w:r>
    </w:p>
    <w:p w:rsidR="004E7F2D" w:rsidRPr="007D17AA" w:rsidRDefault="004E7F2D" w:rsidP="004E7F2D"/>
    <w:p w:rsidR="004E7F2D" w:rsidRDefault="004E7F2D" w:rsidP="004E7F2D"/>
    <w:p w:rsidR="004E7F2D" w:rsidRPr="007D17AA" w:rsidRDefault="004E7F2D" w:rsidP="004E7F2D"/>
    <w:p w:rsidR="004E7F2D" w:rsidRPr="007D17AA" w:rsidRDefault="004E7F2D" w:rsidP="004E7F2D">
      <w:r w:rsidRPr="007D17AA">
        <w:t>Глав</w:t>
      </w:r>
      <w:r>
        <w:t>а</w:t>
      </w:r>
      <w:r w:rsidRPr="007D17AA">
        <w:t xml:space="preserve"> администрации</w:t>
      </w:r>
    </w:p>
    <w:p w:rsidR="004E7F2D" w:rsidRDefault="004E7F2D" w:rsidP="004E7F2D">
      <w:r w:rsidRPr="007D17AA">
        <w:t xml:space="preserve">Елизовского городского поселения              </w:t>
      </w:r>
      <w:r>
        <w:t xml:space="preserve">                      </w:t>
      </w:r>
      <w:r w:rsidRPr="007D17AA">
        <w:t xml:space="preserve">                                 Д.Б. </w:t>
      </w:r>
      <w:proofErr w:type="spellStart"/>
      <w:r w:rsidRPr="007D17AA">
        <w:t>Щипицын</w:t>
      </w:r>
      <w:proofErr w:type="spellEnd"/>
    </w:p>
    <w:p w:rsidR="00767CEB" w:rsidRDefault="00767CEB"/>
    <w:sectPr w:rsidR="00767CE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F2D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51EA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532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2D48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170C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E7F2D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54E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57F6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5E0D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0426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F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F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2022</Characters>
  <Application>Microsoft Office Word</Application>
  <DocSecurity>0</DocSecurity>
  <Lines>16</Lines>
  <Paragraphs>4</Paragraphs>
  <ScaleCrop>false</ScaleCrop>
  <Company>Microsoft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2016-07-08T01:50:00Z</dcterms:created>
  <dcterms:modified xsi:type="dcterms:W3CDTF">2016-07-12T23:01:00Z</dcterms:modified>
</cp:coreProperties>
</file>