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7" w:rsidRPr="003C3775" w:rsidRDefault="005A7317" w:rsidP="005A7317">
      <w:pPr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5758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17" w:rsidRPr="00CC4A3D" w:rsidRDefault="005A7317" w:rsidP="005A7317">
      <w:pPr>
        <w:ind w:firstLine="708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5A7317" w:rsidRPr="00DB2F0B" w:rsidRDefault="005A7317" w:rsidP="005A7317">
      <w:pPr>
        <w:spacing w:after="120" w:line="220" w:lineRule="exact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5A7317" w:rsidRPr="0066394B" w:rsidRDefault="005A7317" w:rsidP="005A731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5A7317" w:rsidRDefault="005A7317" w:rsidP="005A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ЕЛИЗОВСКОГО ГОРОДСКОГО ПОСЕЛЕНИЯ</w:t>
      </w:r>
    </w:p>
    <w:p w:rsidR="005A7317" w:rsidRPr="00A44DBE" w:rsidRDefault="005A7317" w:rsidP="005A7317"/>
    <w:p w:rsidR="005A7317" w:rsidRDefault="005A7317" w:rsidP="005A7317">
      <w:r>
        <w:t>о</w:t>
      </w:r>
      <w:r w:rsidRPr="00112CD5">
        <w:t xml:space="preserve">т </w:t>
      </w:r>
      <w:r>
        <w:t xml:space="preserve"> «25»</w:t>
      </w:r>
      <w:r w:rsidRPr="00112CD5">
        <w:t xml:space="preserve"> </w:t>
      </w:r>
      <w:r>
        <w:t>сентября 2014 г.</w:t>
      </w:r>
      <w:r w:rsidRPr="00112CD5">
        <w:t xml:space="preserve">   </w:t>
      </w:r>
      <w:r w:rsidRPr="00071181">
        <w:t xml:space="preserve">  № </w:t>
      </w:r>
      <w:r>
        <w:t xml:space="preserve"> 33</w:t>
      </w:r>
      <w:r w:rsidRPr="00071181">
        <w:t xml:space="preserve">                                                                                       </w:t>
      </w:r>
    </w:p>
    <w:p w:rsidR="005A7317" w:rsidRPr="00071181" w:rsidRDefault="005A7317" w:rsidP="005A7317">
      <w:pPr>
        <w:spacing w:after="120"/>
      </w:pPr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 w:rsidRPr="00071181">
        <w:t>О</w:t>
      </w:r>
      <w:r>
        <w:t xml:space="preserve">  </w:t>
      </w:r>
      <w:r w:rsidRPr="00071181">
        <w:t>назначении</w:t>
      </w:r>
      <w:r>
        <w:t xml:space="preserve"> </w:t>
      </w:r>
      <w:r w:rsidRPr="00071181">
        <w:t>публичных слушаний</w:t>
      </w:r>
      <w:r>
        <w:t xml:space="preserve">  по проекту</w:t>
      </w:r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>муниципального  нормативного  правового  акта</w:t>
      </w:r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 xml:space="preserve">«О  внесении    изменений    в    </w:t>
      </w:r>
      <w:proofErr w:type="gramStart"/>
      <w:r>
        <w:t>муниципальный</w:t>
      </w:r>
      <w:proofErr w:type="gramEnd"/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>нормативный       правовой        акт       «Правила</w:t>
      </w:r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 xml:space="preserve">землепользования    и    застройки    </w:t>
      </w:r>
      <w:proofErr w:type="spellStart"/>
      <w:r>
        <w:t>Елизовского</w:t>
      </w:r>
      <w:proofErr w:type="spellEnd"/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 xml:space="preserve">городского     поселения    </w:t>
      </w:r>
      <w:proofErr w:type="spellStart"/>
      <w:r>
        <w:t>Елизовского</w:t>
      </w:r>
      <w:proofErr w:type="spellEnd"/>
      <w:r>
        <w:t xml:space="preserve">     района</w:t>
      </w:r>
    </w:p>
    <w:p w:rsidR="005A7317" w:rsidRPr="003D0D54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>Камчатского края» от 12.09.2011 № 10-НПА»</w:t>
      </w:r>
    </w:p>
    <w:p w:rsidR="005A7317" w:rsidRPr="00071181" w:rsidRDefault="005A7317" w:rsidP="005A7317">
      <w:pPr>
        <w:spacing w:line="240" w:lineRule="exact"/>
        <w:ind w:firstLine="540"/>
        <w:jc w:val="both"/>
        <w:rPr>
          <w:color w:val="000000"/>
        </w:rPr>
      </w:pPr>
    </w:p>
    <w:p w:rsidR="005A7317" w:rsidRDefault="005A7317" w:rsidP="005A7317">
      <w:pPr>
        <w:tabs>
          <w:tab w:val="left" w:pos="720"/>
        </w:tabs>
        <w:spacing w:line="240" w:lineRule="exact"/>
        <w:ind w:right="-79"/>
        <w:jc w:val="both"/>
      </w:pPr>
      <w:r>
        <w:tab/>
      </w:r>
      <w:proofErr w:type="gramStart"/>
      <w:r>
        <w:t xml:space="preserve">Рассмотрев представленный 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подготовленный на основании постановления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№ 695-п от 09.09.2014 г., заключения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29.08.2014 г., в соответствии со статьями</w:t>
      </w:r>
      <w:proofErr w:type="gramEnd"/>
      <w:r>
        <w:t xml:space="preserve"> </w:t>
      </w:r>
      <w:proofErr w:type="gramStart"/>
      <w:r>
        <w:t xml:space="preserve">31, 33 Градостроительного кодекса РФ, статьей 28 Федерального закона от 06.10.2003 № 131-ФЗ «Об общих принципах организации местного самоуправления в Российской Федерации», статьей 16 Устава </w:t>
      </w:r>
      <w:proofErr w:type="spellStart"/>
      <w:r>
        <w:t>Елизовского</w:t>
      </w:r>
      <w:proofErr w:type="spellEnd"/>
      <w:r>
        <w:t xml:space="preserve"> городского поселения, статьей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предложений о внесении изменений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поступивших от Васютина С.М., Кузьмина В.В., Администрации </w:t>
      </w:r>
      <w:proofErr w:type="spellStart"/>
      <w:r>
        <w:t>Елизовского</w:t>
      </w:r>
      <w:proofErr w:type="spellEnd"/>
      <w:proofErr w:type="gramEnd"/>
      <w:r>
        <w:t xml:space="preserve"> муниципального района,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5A7317" w:rsidRDefault="005A7317" w:rsidP="005A7317">
      <w:pPr>
        <w:tabs>
          <w:tab w:val="left" w:pos="720"/>
        </w:tabs>
        <w:spacing w:line="240" w:lineRule="exact"/>
        <w:ind w:right="-81"/>
        <w:jc w:val="both"/>
      </w:pPr>
    </w:p>
    <w:p w:rsidR="005A7317" w:rsidRPr="00071181" w:rsidRDefault="005A7317" w:rsidP="005A7317">
      <w:pPr>
        <w:autoSpaceDE w:val="0"/>
        <w:autoSpaceDN w:val="0"/>
        <w:adjustRightInd w:val="0"/>
        <w:spacing w:after="120" w:line="240" w:lineRule="exact"/>
        <w:jc w:val="both"/>
      </w:pPr>
      <w:r>
        <w:t xml:space="preserve">     </w:t>
      </w:r>
      <w:r w:rsidRPr="00071181">
        <w:t>ПОСТАНОВЛЯЮ:</w:t>
      </w:r>
    </w:p>
    <w:p w:rsidR="005A7317" w:rsidRPr="001E43D0" w:rsidRDefault="005A7317" w:rsidP="005A7317">
      <w:pPr>
        <w:spacing w:line="240" w:lineRule="exact"/>
        <w:jc w:val="both"/>
      </w:pPr>
      <w:r>
        <w:t xml:space="preserve">        1. </w:t>
      </w:r>
      <w:r w:rsidRPr="00071181">
        <w:t>Назначить публичные слушания по</w:t>
      </w:r>
      <w:r>
        <w:t xml:space="preserve">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</w:t>
      </w:r>
      <w:r w:rsidRPr="00071181">
        <w:t xml:space="preserve"> </w:t>
      </w:r>
      <w:r>
        <w:t xml:space="preserve">на 27 октября 2014 года в 16 часов 30 минут, по повестке согласно приложению к настоящему постановлению.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5A7317" w:rsidRDefault="005A7317" w:rsidP="005A7317">
      <w:pPr>
        <w:spacing w:line="240" w:lineRule="exact"/>
        <w:jc w:val="both"/>
      </w:pPr>
      <w:r>
        <w:t xml:space="preserve">        2. Свои предложения и замечания, касающиеся указанного проекта, жители                          </w:t>
      </w:r>
      <w:proofErr w:type="gramStart"/>
      <w:r>
        <w:t>г</w:t>
      </w:r>
      <w:proofErr w:type="gramEnd"/>
      <w:r>
        <w:t xml:space="preserve">. Елизово и юридические лица могут представить  до 24.10.2014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5A7317" w:rsidRDefault="005A7317" w:rsidP="005A7317">
      <w:pPr>
        <w:spacing w:line="24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5A7317" w:rsidRDefault="005A7317" w:rsidP="005A7317">
      <w:pPr>
        <w:spacing w:line="24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О.Ю. Мороз.</w:t>
      </w:r>
    </w:p>
    <w:p w:rsidR="005A7317" w:rsidRPr="00A046C9" w:rsidRDefault="005A7317" w:rsidP="005A7317">
      <w:pPr>
        <w:spacing w:line="240" w:lineRule="exact"/>
        <w:ind w:firstLine="540"/>
        <w:jc w:val="both"/>
      </w:pPr>
      <w:r>
        <w:t xml:space="preserve">5. Настоящее постановление вступает в силу с момента его опубликования (обнародования). </w:t>
      </w:r>
    </w:p>
    <w:p w:rsidR="005A7317" w:rsidRPr="00071181" w:rsidRDefault="005A7317" w:rsidP="005A7317">
      <w:pPr>
        <w:spacing w:line="240" w:lineRule="exact"/>
        <w:rPr>
          <w:sz w:val="28"/>
          <w:szCs w:val="28"/>
        </w:rPr>
      </w:pPr>
    </w:p>
    <w:p w:rsidR="005A7317" w:rsidRDefault="005A7317" w:rsidP="005A7317">
      <w:pPr>
        <w:spacing w:line="240" w:lineRule="exact"/>
      </w:pPr>
      <w:r>
        <w:t>Глава</w:t>
      </w:r>
      <w:r w:rsidRPr="00071181">
        <w:t xml:space="preserve">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5A7317" w:rsidRDefault="005A7317" w:rsidP="005A7317">
      <w:pPr>
        <w:spacing w:line="240" w:lineRule="exact"/>
      </w:pPr>
      <w:r>
        <w:t xml:space="preserve">Председатель Собрания депутатов </w:t>
      </w:r>
    </w:p>
    <w:p w:rsidR="005A7317" w:rsidRDefault="005A7317" w:rsidP="005A7317">
      <w:pPr>
        <w:spacing w:line="24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       А.А. </w:t>
      </w:r>
      <w:proofErr w:type="spellStart"/>
      <w:r>
        <w:t>Шергальдин</w:t>
      </w:r>
      <w:proofErr w:type="spellEnd"/>
    </w:p>
    <w:p w:rsidR="005A7317" w:rsidRDefault="005A7317" w:rsidP="005A7317">
      <w:pPr>
        <w:jc w:val="both"/>
      </w:pPr>
    </w:p>
    <w:p w:rsidR="005A7317" w:rsidRDefault="005A7317" w:rsidP="005A7317">
      <w:pPr>
        <w:jc w:val="both"/>
        <w:rPr>
          <w:u w:val="single"/>
        </w:rPr>
      </w:pPr>
    </w:p>
    <w:p w:rsidR="005A7317" w:rsidRDefault="005A7317" w:rsidP="005A7317">
      <w:pPr>
        <w:jc w:val="both"/>
        <w:rPr>
          <w:u w:val="single"/>
        </w:rPr>
      </w:pPr>
    </w:p>
    <w:p w:rsidR="005A7317" w:rsidRDefault="005A7317" w:rsidP="005A7317"/>
    <w:p w:rsidR="005A7317" w:rsidRDefault="005A7317" w:rsidP="005A7317">
      <w:pPr>
        <w:jc w:val="right"/>
      </w:pPr>
    </w:p>
    <w:p w:rsidR="005A7317" w:rsidRDefault="005A7317" w:rsidP="005A7317">
      <w:pPr>
        <w:jc w:val="right"/>
      </w:pPr>
      <w:r>
        <w:t xml:space="preserve">Приложение к Постановлению </w:t>
      </w:r>
    </w:p>
    <w:p w:rsidR="005A7317" w:rsidRDefault="005A7317" w:rsidP="005A7317">
      <w:pPr>
        <w:jc w:val="right"/>
      </w:pPr>
      <w:r>
        <w:t xml:space="preserve">Главы     </w:t>
      </w:r>
      <w:proofErr w:type="spellStart"/>
      <w:r>
        <w:t>Елизовского</w:t>
      </w:r>
      <w:proofErr w:type="spellEnd"/>
      <w:r>
        <w:t xml:space="preserve">    </w:t>
      </w:r>
      <w:proofErr w:type="gramStart"/>
      <w:r>
        <w:t>городского</w:t>
      </w:r>
      <w:proofErr w:type="gramEnd"/>
    </w:p>
    <w:p w:rsidR="005A7317" w:rsidRDefault="005A7317" w:rsidP="005A7317">
      <w:pPr>
        <w:jc w:val="right"/>
      </w:pPr>
      <w:r>
        <w:t xml:space="preserve">     поселения  №  33</w:t>
      </w:r>
      <w:r>
        <w:rPr>
          <w:sz w:val="22"/>
          <w:szCs w:val="22"/>
        </w:rPr>
        <w:t xml:space="preserve"> </w:t>
      </w:r>
      <w:r w:rsidRPr="00392D9D">
        <w:rPr>
          <w:sz w:val="22"/>
          <w:szCs w:val="22"/>
        </w:rPr>
        <w:t xml:space="preserve"> </w:t>
      </w:r>
      <w:r>
        <w:t xml:space="preserve">от </w:t>
      </w:r>
      <w:r w:rsidRPr="00392D9D">
        <w:rPr>
          <w:sz w:val="22"/>
          <w:szCs w:val="22"/>
        </w:rPr>
        <w:t>«</w:t>
      </w:r>
      <w:r>
        <w:rPr>
          <w:sz w:val="22"/>
          <w:szCs w:val="22"/>
        </w:rPr>
        <w:t>25» сентября 2014</w:t>
      </w:r>
      <w:r w:rsidRPr="00392D9D">
        <w:rPr>
          <w:sz w:val="22"/>
          <w:szCs w:val="22"/>
        </w:rPr>
        <w:t xml:space="preserve"> г.</w:t>
      </w:r>
    </w:p>
    <w:p w:rsidR="005A7317" w:rsidRDefault="005A7317" w:rsidP="005A7317">
      <w:pPr>
        <w:tabs>
          <w:tab w:val="left" w:pos="720"/>
        </w:tabs>
        <w:ind w:right="-81"/>
        <w:rPr>
          <w:b/>
        </w:rPr>
      </w:pPr>
    </w:p>
    <w:p w:rsidR="005A7317" w:rsidRDefault="005A7317" w:rsidP="005A7317">
      <w:pPr>
        <w:tabs>
          <w:tab w:val="left" w:pos="720"/>
        </w:tabs>
        <w:ind w:right="-81"/>
        <w:rPr>
          <w:b/>
        </w:rPr>
      </w:pPr>
    </w:p>
    <w:p w:rsidR="005A7317" w:rsidRPr="00161922" w:rsidRDefault="005A7317" w:rsidP="005A7317">
      <w:pPr>
        <w:tabs>
          <w:tab w:val="left" w:pos="720"/>
        </w:tabs>
        <w:ind w:right="-81"/>
        <w:jc w:val="center"/>
        <w:rPr>
          <w:b/>
        </w:rPr>
      </w:pPr>
      <w:r w:rsidRPr="00161922">
        <w:rPr>
          <w:b/>
        </w:rPr>
        <w:t>Повестка  публичных слушаний</w:t>
      </w:r>
    </w:p>
    <w:p w:rsidR="005A7317" w:rsidRDefault="005A7317" w:rsidP="005A7317">
      <w:pPr>
        <w:tabs>
          <w:tab w:val="left" w:pos="720"/>
        </w:tabs>
        <w:ind w:right="-81"/>
        <w:jc w:val="center"/>
      </w:pPr>
      <w:r>
        <w:t xml:space="preserve">по проекту  муниципального  нормативного правового  акта  «О внесении 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5A7317" w:rsidRDefault="005A7317" w:rsidP="005A7317">
      <w:pPr>
        <w:tabs>
          <w:tab w:val="left" w:pos="720"/>
        </w:tabs>
        <w:ind w:right="-81"/>
        <w:jc w:val="center"/>
      </w:pPr>
      <w:r>
        <w:t xml:space="preserve"> от 12.09.2011 № 10-НПА»</w:t>
      </w:r>
    </w:p>
    <w:p w:rsidR="005A7317" w:rsidRDefault="005A7317" w:rsidP="005A7317">
      <w:pPr>
        <w:jc w:val="both"/>
      </w:pPr>
    </w:p>
    <w:p w:rsidR="005A7317" w:rsidRDefault="005A7317" w:rsidP="005A7317">
      <w:pPr>
        <w:spacing w:line="240" w:lineRule="exact"/>
        <w:jc w:val="both"/>
      </w:pPr>
      <w:r>
        <w:rPr>
          <w:b/>
        </w:rPr>
        <w:t xml:space="preserve">          </w:t>
      </w:r>
      <w:r>
        <w:rPr>
          <w:b/>
        </w:rPr>
        <w:tab/>
      </w:r>
      <w:r w:rsidRPr="00920948">
        <w:rPr>
          <w:b/>
        </w:rPr>
        <w:t xml:space="preserve">Вопрос 1. </w:t>
      </w:r>
      <w:r>
        <w:t>Установление территориальной зоны</w:t>
      </w:r>
      <w:r w:rsidRPr="0013079D">
        <w:t xml:space="preserve"> застройки </w:t>
      </w:r>
      <w:proofErr w:type="spellStart"/>
      <w:r w:rsidRPr="0013079D">
        <w:t>среднеэта</w:t>
      </w:r>
      <w:r>
        <w:t>жными</w:t>
      </w:r>
      <w:proofErr w:type="spellEnd"/>
      <w:r>
        <w:t xml:space="preserve"> жилыми домами </w:t>
      </w:r>
      <w:r w:rsidRPr="0013079D">
        <w:t>(Ж 3) по границам земельного участка с кадастровым номером 41:05:0101004:</w:t>
      </w:r>
      <w:r>
        <w:t>266</w:t>
      </w:r>
      <w:r w:rsidRPr="0013079D">
        <w:t xml:space="preserve"> </w:t>
      </w:r>
      <w:r>
        <w:t xml:space="preserve">и двух формируемых земельных участков, расположенных по ул. Попова </w:t>
      </w:r>
      <w:r w:rsidRPr="0013079D">
        <w:t xml:space="preserve">в </w:t>
      </w:r>
      <w:proofErr w:type="gramStart"/>
      <w:r w:rsidRPr="0013079D">
        <w:t>г</w:t>
      </w:r>
      <w:proofErr w:type="gramEnd"/>
      <w:r w:rsidRPr="0013079D">
        <w:t>. Елизово</w:t>
      </w:r>
      <w:r>
        <w:t xml:space="preserve">.          </w:t>
      </w:r>
    </w:p>
    <w:p w:rsidR="005A7317" w:rsidRDefault="005A7317" w:rsidP="005A7317">
      <w:pPr>
        <w:spacing w:line="240" w:lineRule="exact"/>
        <w:jc w:val="both"/>
      </w:pPr>
    </w:p>
    <w:p w:rsidR="005A7317" w:rsidRDefault="005A7317" w:rsidP="005A7317">
      <w:pPr>
        <w:spacing w:line="240" w:lineRule="exact"/>
        <w:ind w:firstLine="708"/>
        <w:jc w:val="both"/>
      </w:pPr>
      <w:r>
        <w:rPr>
          <w:b/>
        </w:rPr>
        <w:t>Вопрос 2</w:t>
      </w:r>
      <w:r w:rsidRPr="00920948">
        <w:rPr>
          <w:b/>
        </w:rPr>
        <w:t>.</w:t>
      </w:r>
      <w:r>
        <w:t xml:space="preserve"> Установление территориальной зоны</w:t>
      </w:r>
      <w:r w:rsidRPr="0013079D">
        <w:t xml:space="preserve"> застройки и</w:t>
      </w:r>
      <w:r>
        <w:t xml:space="preserve">ндивидуальными жилыми домами </w:t>
      </w:r>
      <w:r w:rsidRPr="0013079D">
        <w:t xml:space="preserve">(Ж 1) по границам формируемого земельного участка, ориентировочной площадью 700 кв.м., расположенного по ул. </w:t>
      </w:r>
      <w:proofErr w:type="gramStart"/>
      <w:r w:rsidRPr="0013079D">
        <w:t>Калининская</w:t>
      </w:r>
      <w:proofErr w:type="gramEnd"/>
      <w:r w:rsidRPr="0013079D">
        <w:t xml:space="preserve"> в г. Елизово</w:t>
      </w:r>
      <w:r>
        <w:t>.</w:t>
      </w:r>
    </w:p>
    <w:p w:rsidR="005A7317" w:rsidRPr="0013079D" w:rsidRDefault="005A7317" w:rsidP="005A7317">
      <w:pPr>
        <w:spacing w:line="240" w:lineRule="exact"/>
        <w:ind w:firstLine="708"/>
        <w:jc w:val="both"/>
      </w:pPr>
    </w:p>
    <w:p w:rsidR="005A7317" w:rsidRDefault="005A7317" w:rsidP="005A7317">
      <w:pPr>
        <w:spacing w:line="240" w:lineRule="exact"/>
        <w:jc w:val="both"/>
      </w:pPr>
      <w:r>
        <w:t xml:space="preserve">   </w:t>
      </w:r>
      <w:r>
        <w:tab/>
      </w:r>
      <w:r>
        <w:rPr>
          <w:b/>
        </w:rPr>
        <w:t>Вопрос 3</w:t>
      </w:r>
      <w:r w:rsidRPr="00920948">
        <w:rPr>
          <w:b/>
        </w:rPr>
        <w:t>.</w:t>
      </w:r>
      <w:r>
        <w:rPr>
          <w:b/>
        </w:rPr>
        <w:t xml:space="preserve"> </w:t>
      </w:r>
      <w:r w:rsidRPr="00594013">
        <w:t>У</w:t>
      </w:r>
      <w:r>
        <w:t>становление территориальной зоны</w:t>
      </w:r>
      <w:r w:rsidRPr="0013079D">
        <w:t xml:space="preserve"> застройки инд</w:t>
      </w:r>
      <w:r>
        <w:t>ивидуальными жилыми домами</w:t>
      </w:r>
      <w:r w:rsidRPr="0013079D">
        <w:t xml:space="preserve"> (Ж 1) по границам формируемого земельного участка, ориентировочной площадью 2000 кв.м., расположенного по ул. Старикова в </w:t>
      </w:r>
      <w:proofErr w:type="gramStart"/>
      <w:r w:rsidRPr="0013079D">
        <w:t>г</w:t>
      </w:r>
      <w:proofErr w:type="gramEnd"/>
      <w:r w:rsidRPr="0013079D">
        <w:t>. Елизово, смежного с земельным участком с кадастровым номером 41:05:0101003:494</w:t>
      </w:r>
      <w:r>
        <w:t>.</w:t>
      </w:r>
    </w:p>
    <w:p w:rsidR="005A7317" w:rsidRPr="0013079D" w:rsidRDefault="005A7317" w:rsidP="005A7317">
      <w:pPr>
        <w:spacing w:line="240" w:lineRule="exact"/>
        <w:jc w:val="both"/>
      </w:pPr>
    </w:p>
    <w:p w:rsidR="005A7317" w:rsidRDefault="005A7317" w:rsidP="005A7317">
      <w:pPr>
        <w:spacing w:line="240" w:lineRule="exact"/>
        <w:jc w:val="both"/>
      </w:pPr>
      <w:r>
        <w:t xml:space="preserve">         </w:t>
      </w:r>
      <w:r>
        <w:tab/>
      </w:r>
      <w:r>
        <w:rPr>
          <w:b/>
        </w:rPr>
        <w:t>Вопрос 4</w:t>
      </w:r>
      <w:r w:rsidRPr="00920948">
        <w:rPr>
          <w:b/>
        </w:rPr>
        <w:t>.</w:t>
      </w:r>
      <w:r>
        <w:rPr>
          <w:b/>
        </w:rPr>
        <w:t xml:space="preserve"> </w:t>
      </w:r>
      <w:r w:rsidRPr="00594013">
        <w:t>У</w:t>
      </w:r>
      <w:r>
        <w:t>становление</w:t>
      </w:r>
      <w:r w:rsidRPr="0013079D">
        <w:t xml:space="preserve"> территориаль</w:t>
      </w:r>
      <w:r>
        <w:t>ной зоны</w:t>
      </w:r>
      <w:r w:rsidRPr="0013079D">
        <w:t xml:space="preserve"> объектов теплоснабжения (ИИ 3) по границам земельного участка с кадастровым номером 41:05:0101002:2380 и смежного с ним формируемого земельного участка, ориентировочной площадью 1114 кв.м., расположенного </w:t>
      </w:r>
      <w:r>
        <w:t xml:space="preserve">по ул. </w:t>
      </w:r>
      <w:proofErr w:type="gramStart"/>
      <w:r>
        <w:t>Пограничная</w:t>
      </w:r>
      <w:proofErr w:type="gramEnd"/>
      <w:r>
        <w:t xml:space="preserve"> в г. Елизово.</w:t>
      </w:r>
    </w:p>
    <w:p w:rsidR="005A7317" w:rsidRPr="0013079D" w:rsidRDefault="005A7317" w:rsidP="005A7317">
      <w:pPr>
        <w:spacing w:line="240" w:lineRule="exact"/>
        <w:jc w:val="both"/>
      </w:pPr>
    </w:p>
    <w:p w:rsidR="005A7317" w:rsidRDefault="005A7317" w:rsidP="005A7317">
      <w:pPr>
        <w:spacing w:line="240" w:lineRule="exact"/>
        <w:jc w:val="both"/>
      </w:pPr>
      <w:r>
        <w:t xml:space="preserve">            </w:t>
      </w:r>
      <w:r>
        <w:rPr>
          <w:b/>
        </w:rPr>
        <w:t>Вопрос 5</w:t>
      </w:r>
      <w:r w:rsidRPr="00920948">
        <w:rPr>
          <w:b/>
        </w:rPr>
        <w:t xml:space="preserve">. </w:t>
      </w:r>
      <w:r>
        <w:t>Установление территориальной зоны</w:t>
      </w:r>
      <w:r w:rsidRPr="0013079D">
        <w:t xml:space="preserve"> объектов электроснабжения (ИИ 4) по границам земельного участка с кадастровым номером 41:05:0101006:4892, расположенно</w:t>
      </w:r>
      <w:r>
        <w:t xml:space="preserve">го по ул. </w:t>
      </w:r>
      <w:proofErr w:type="gramStart"/>
      <w:r>
        <w:t>Взлетная</w:t>
      </w:r>
      <w:proofErr w:type="gramEnd"/>
      <w:r>
        <w:t xml:space="preserve"> в г. Елизово.</w:t>
      </w:r>
    </w:p>
    <w:p w:rsidR="005A7317" w:rsidRPr="0013079D" w:rsidRDefault="005A7317" w:rsidP="005A7317">
      <w:pPr>
        <w:spacing w:line="240" w:lineRule="exact"/>
        <w:jc w:val="both"/>
      </w:pPr>
    </w:p>
    <w:p w:rsidR="005A7317" w:rsidRDefault="005A7317" w:rsidP="005A7317">
      <w:pPr>
        <w:spacing w:line="240" w:lineRule="exact"/>
        <w:ind w:firstLine="708"/>
        <w:jc w:val="both"/>
      </w:pPr>
      <w:r>
        <w:rPr>
          <w:b/>
        </w:rPr>
        <w:t>Вопрос 6</w:t>
      </w:r>
      <w:r w:rsidRPr="00920948">
        <w:rPr>
          <w:b/>
        </w:rPr>
        <w:t>.</w:t>
      </w:r>
      <w:r>
        <w:rPr>
          <w:b/>
        </w:rPr>
        <w:t xml:space="preserve"> </w:t>
      </w:r>
      <w:r>
        <w:t>Установление территориальной зоны</w:t>
      </w:r>
      <w:r w:rsidRPr="0013079D">
        <w:t xml:space="preserve"> застройки многоэтажными жилыми домами (Ж 4) по границам земельного участка с кадастровым номером  41:05:0101001:6666, расположенного по ул. Ленина в </w:t>
      </w:r>
      <w:proofErr w:type="gramStart"/>
      <w:r w:rsidRPr="0013079D">
        <w:t>г</w:t>
      </w:r>
      <w:proofErr w:type="gramEnd"/>
      <w:r w:rsidRPr="0013079D">
        <w:t>. Елизово</w:t>
      </w:r>
      <w:r>
        <w:t>.</w:t>
      </w:r>
    </w:p>
    <w:p w:rsidR="005A7317" w:rsidRDefault="005A7317" w:rsidP="005A7317">
      <w:pPr>
        <w:spacing w:line="240" w:lineRule="exact"/>
        <w:jc w:val="both"/>
      </w:pPr>
    </w:p>
    <w:p w:rsidR="005A7317" w:rsidRDefault="005A7317" w:rsidP="005A7317">
      <w:pPr>
        <w:spacing w:line="240" w:lineRule="exact"/>
        <w:ind w:firstLine="708"/>
        <w:jc w:val="both"/>
      </w:pPr>
      <w:r>
        <w:rPr>
          <w:b/>
        </w:rPr>
        <w:t xml:space="preserve">Вопрос </w:t>
      </w:r>
      <w:r w:rsidRPr="00594013">
        <w:rPr>
          <w:b/>
        </w:rPr>
        <w:t>7.</w:t>
      </w:r>
      <w:r w:rsidRPr="00920948">
        <w:rPr>
          <w:b/>
        </w:rPr>
        <w:t xml:space="preserve"> </w:t>
      </w:r>
      <w:r>
        <w:t>У</w:t>
      </w:r>
      <w:r w:rsidR="005064B0">
        <w:t>становление территории</w:t>
      </w:r>
      <w:r w:rsidRPr="0013079D">
        <w:t xml:space="preserve"> общего пользования (улично-дорожная сеть) по границам формируемого земельного участка по ул. </w:t>
      </w:r>
      <w:proofErr w:type="spellStart"/>
      <w:r w:rsidRPr="0013079D">
        <w:t>Рябикова</w:t>
      </w:r>
      <w:proofErr w:type="spellEnd"/>
      <w:r w:rsidRPr="0013079D">
        <w:t xml:space="preserve"> в </w:t>
      </w:r>
      <w:proofErr w:type="gramStart"/>
      <w:r w:rsidRPr="0013079D">
        <w:t>г</w:t>
      </w:r>
      <w:proofErr w:type="gramEnd"/>
      <w:r w:rsidRPr="0013079D">
        <w:t>. Елизово, ориентировочной площадью 290 кв.м., смежного с земельным участком с кадастр</w:t>
      </w:r>
      <w:r>
        <w:t>овым номером 41:05:0101001:287.</w:t>
      </w:r>
    </w:p>
    <w:p w:rsidR="005A7317" w:rsidRPr="0013079D" w:rsidRDefault="005A7317" w:rsidP="005A7317">
      <w:pPr>
        <w:spacing w:line="240" w:lineRule="exact"/>
        <w:ind w:firstLine="708"/>
        <w:jc w:val="both"/>
      </w:pPr>
    </w:p>
    <w:p w:rsidR="005A7317" w:rsidRDefault="005A7317" w:rsidP="005A7317">
      <w:pPr>
        <w:spacing w:after="80" w:line="240" w:lineRule="exact"/>
        <w:jc w:val="both"/>
      </w:pPr>
      <w:r>
        <w:t xml:space="preserve">            </w:t>
      </w:r>
      <w:r>
        <w:rPr>
          <w:b/>
        </w:rPr>
        <w:t>Вопрос 8</w:t>
      </w:r>
      <w:r w:rsidRPr="00920948">
        <w:rPr>
          <w:b/>
        </w:rPr>
        <w:t>.</w:t>
      </w:r>
      <w:r>
        <w:rPr>
          <w:b/>
        </w:rPr>
        <w:t xml:space="preserve"> </w:t>
      </w:r>
      <w:r w:rsidRPr="00594013">
        <w:t>У</w:t>
      </w:r>
      <w:r w:rsidR="005064B0">
        <w:t>становление территориальной</w:t>
      </w:r>
      <w:r w:rsidRPr="0013079D">
        <w:t xml:space="preserve"> з</w:t>
      </w:r>
      <w:r w:rsidR="005064B0">
        <w:t>оны</w:t>
      </w:r>
      <w:r w:rsidRPr="0013079D">
        <w:t xml:space="preserve"> объектов транспортного обслуживания (ТИ 2) по грани</w:t>
      </w:r>
      <w:r w:rsidRPr="00594013">
        <w:t>ц</w:t>
      </w:r>
      <w:r w:rsidRPr="0013079D">
        <w:t>ам земельных участков с кадастровыми номерами 41:05:0101006:132, 41:05:0101006:445, 41:05:0101006:446, 41:05:0101006:4</w:t>
      </w:r>
      <w:r>
        <w:t xml:space="preserve">47, расположенных в районе                          </w:t>
      </w:r>
      <w:r w:rsidRPr="0013079D">
        <w:t xml:space="preserve">ул. </w:t>
      </w:r>
      <w:proofErr w:type="gramStart"/>
      <w:r w:rsidRPr="0013079D">
        <w:t>Магистрал</w:t>
      </w:r>
      <w:r>
        <w:t>ьная</w:t>
      </w:r>
      <w:proofErr w:type="gramEnd"/>
      <w:r>
        <w:t>, д. 31, г. Елизово.</w:t>
      </w:r>
    </w:p>
    <w:p w:rsidR="005A7317" w:rsidRDefault="005A7317" w:rsidP="005A7317">
      <w:pPr>
        <w:tabs>
          <w:tab w:val="left" w:pos="851"/>
        </w:tabs>
        <w:jc w:val="both"/>
      </w:pPr>
    </w:p>
    <w:p w:rsidR="005A7317" w:rsidRPr="003F2645" w:rsidRDefault="005A7317" w:rsidP="005A7317">
      <w:pPr>
        <w:tabs>
          <w:tab w:val="left" w:pos="851"/>
        </w:tabs>
        <w:ind w:left="567"/>
        <w:jc w:val="both"/>
      </w:pPr>
    </w:p>
    <w:p w:rsidR="005A7317" w:rsidRPr="003F2645" w:rsidRDefault="005A7317" w:rsidP="005A7317">
      <w:pPr>
        <w:pStyle w:val="a3"/>
        <w:ind w:left="0"/>
        <w:contextualSpacing/>
        <w:jc w:val="both"/>
      </w:pPr>
    </w:p>
    <w:p w:rsidR="00CF4EE7" w:rsidRDefault="00CF4EE7"/>
    <w:sectPr w:rsidR="00CF4EE7" w:rsidSect="00EE59E9">
      <w:pgSz w:w="11906" w:h="16838"/>
      <w:pgMar w:top="340" w:right="567" w:bottom="28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317"/>
    <w:rsid w:val="005064B0"/>
    <w:rsid w:val="005A7317"/>
    <w:rsid w:val="009A76CA"/>
    <w:rsid w:val="00C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1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A7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2014-09-26T03:12:00Z</dcterms:created>
  <dcterms:modified xsi:type="dcterms:W3CDTF">2014-09-26T04:40:00Z</dcterms:modified>
</cp:coreProperties>
</file>