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Pr="006B2F45" w:rsidRDefault="0035581F" w:rsidP="006B2F45">
      <w:pPr>
        <w:jc w:val="center"/>
        <w:rPr>
          <w:sz w:val="32"/>
          <w:szCs w:val="32"/>
        </w:rPr>
      </w:pPr>
      <w:r w:rsidRPr="006B2F45">
        <w:rPr>
          <w:sz w:val="32"/>
          <w:szCs w:val="32"/>
        </w:rPr>
        <w:t>Извещение о проведен</w:t>
      </w:r>
      <w:proofErr w:type="gramStart"/>
      <w:r w:rsidRPr="006B2F45">
        <w:rPr>
          <w:sz w:val="32"/>
          <w:szCs w:val="32"/>
        </w:rPr>
        <w:t>ии ау</w:t>
      </w:r>
      <w:proofErr w:type="gramEnd"/>
      <w:r w:rsidRPr="006B2F45">
        <w:rPr>
          <w:sz w:val="32"/>
          <w:szCs w:val="32"/>
        </w:rPr>
        <w:t>кциона</w:t>
      </w:r>
      <w:r w:rsidR="002B77F0" w:rsidRPr="006B2F45">
        <w:rPr>
          <w:sz w:val="32"/>
          <w:szCs w:val="32"/>
        </w:rPr>
        <w:t xml:space="preserve"> </w:t>
      </w:r>
      <w:r w:rsidR="00A143A3" w:rsidRPr="006B2F45">
        <w:rPr>
          <w:sz w:val="32"/>
          <w:szCs w:val="32"/>
        </w:rPr>
        <w:t xml:space="preserve">№ </w:t>
      </w:r>
      <w:r w:rsidR="002B77F0" w:rsidRPr="006B2F45">
        <w:rPr>
          <w:sz w:val="32"/>
          <w:szCs w:val="32"/>
        </w:rPr>
        <w:t>0</w:t>
      </w:r>
      <w:r w:rsidR="00E02480" w:rsidRPr="006B2F45">
        <w:rPr>
          <w:sz w:val="32"/>
          <w:szCs w:val="32"/>
        </w:rPr>
        <w:t>3</w:t>
      </w:r>
      <w:r w:rsidR="00737D7E">
        <w:rPr>
          <w:sz w:val="32"/>
          <w:szCs w:val="32"/>
        </w:rPr>
        <w:t>4</w:t>
      </w:r>
    </w:p>
    <w:p w:rsidR="006B2F45" w:rsidRDefault="006B2F45" w:rsidP="006B2F45">
      <w:pPr>
        <w:rPr>
          <w:sz w:val="28"/>
          <w:szCs w:val="28"/>
        </w:rPr>
      </w:pPr>
    </w:p>
    <w:p w:rsidR="0035581F" w:rsidRPr="006B2F45" w:rsidRDefault="0035581F" w:rsidP="006B2F45">
      <w:pPr>
        <w:jc w:val="center"/>
        <w:rPr>
          <w:b/>
          <w:sz w:val="28"/>
          <w:szCs w:val="28"/>
        </w:rPr>
      </w:pPr>
      <w:r w:rsidRPr="006B2F45">
        <w:rPr>
          <w:b/>
          <w:sz w:val="28"/>
          <w:szCs w:val="28"/>
        </w:rPr>
        <w:t xml:space="preserve">1. </w:t>
      </w:r>
      <w:r w:rsidR="00470C66" w:rsidRPr="006B2F45">
        <w:rPr>
          <w:b/>
          <w:sz w:val="28"/>
          <w:szCs w:val="28"/>
        </w:rPr>
        <w:t>Общие положения</w:t>
      </w:r>
    </w:p>
    <w:p w:rsidR="009E500B" w:rsidRPr="006B2F45" w:rsidRDefault="006B2F45" w:rsidP="006B2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850D6" w:rsidRPr="006B2F45">
        <w:rPr>
          <w:sz w:val="28"/>
          <w:szCs w:val="28"/>
        </w:rPr>
        <w:t>Уполномоченным</w:t>
      </w:r>
      <w:r w:rsidR="00BD68B5" w:rsidRPr="006B2F45">
        <w:rPr>
          <w:sz w:val="28"/>
          <w:szCs w:val="28"/>
        </w:rPr>
        <w:t xml:space="preserve"> орган</w:t>
      </w:r>
      <w:r w:rsidR="006850D6" w:rsidRPr="006B2F45">
        <w:rPr>
          <w:sz w:val="28"/>
          <w:szCs w:val="28"/>
        </w:rPr>
        <w:t>ом</w:t>
      </w:r>
      <w:r w:rsidR="00BD68B5" w:rsidRPr="006B2F45">
        <w:rPr>
          <w:sz w:val="28"/>
          <w:szCs w:val="28"/>
        </w:rPr>
        <w:t xml:space="preserve"> по организации проведения аукциона на право размещения нестационарных торговых объектов, заключению договоров на право размещения нестационарных торговых объектов</w:t>
      </w:r>
      <w:r w:rsidR="006850D6" w:rsidRPr="006B2F45">
        <w:rPr>
          <w:sz w:val="28"/>
          <w:szCs w:val="28"/>
        </w:rPr>
        <w:t xml:space="preserve"> является Управление финансов и экономического развития администрации Елизовского горо</w:t>
      </w:r>
      <w:r w:rsidR="00E2715A" w:rsidRPr="006B2F45">
        <w:rPr>
          <w:sz w:val="28"/>
          <w:szCs w:val="28"/>
        </w:rPr>
        <w:t>дского поселения, расположенное</w:t>
      </w:r>
      <w:r w:rsidR="006850D6" w:rsidRPr="006B2F45">
        <w:rPr>
          <w:sz w:val="28"/>
          <w:szCs w:val="28"/>
        </w:rPr>
        <w:t xml:space="preserve"> по адресу: 684000</w:t>
      </w:r>
      <w:r w:rsidR="00E2715A" w:rsidRPr="006B2F45">
        <w:rPr>
          <w:sz w:val="28"/>
          <w:szCs w:val="28"/>
        </w:rPr>
        <w:t>,</w:t>
      </w:r>
      <w:r w:rsidR="0083182B" w:rsidRPr="006B2F45">
        <w:rPr>
          <w:sz w:val="28"/>
          <w:szCs w:val="28"/>
        </w:rPr>
        <w:t xml:space="preserve"> Камчатский край,</w:t>
      </w:r>
      <w:r w:rsidR="006850D6" w:rsidRPr="006B2F45">
        <w:rPr>
          <w:sz w:val="28"/>
          <w:szCs w:val="28"/>
        </w:rPr>
        <w:t xml:space="preserve"> </w:t>
      </w:r>
      <w:proofErr w:type="gramStart"/>
      <w:r w:rsidR="006850D6" w:rsidRPr="006B2F45">
        <w:rPr>
          <w:sz w:val="28"/>
          <w:szCs w:val="28"/>
        </w:rPr>
        <w:t>г</w:t>
      </w:r>
      <w:proofErr w:type="gramEnd"/>
      <w:r w:rsidR="006850D6" w:rsidRPr="006B2F45">
        <w:rPr>
          <w:sz w:val="28"/>
          <w:szCs w:val="28"/>
        </w:rPr>
        <w:t>. Ел</w:t>
      </w:r>
      <w:r w:rsidR="00E2715A" w:rsidRPr="006B2F45">
        <w:rPr>
          <w:sz w:val="28"/>
          <w:szCs w:val="28"/>
        </w:rPr>
        <w:t xml:space="preserve">изово, ул. В. Кручины, д. 20, </w:t>
      </w:r>
      <w:proofErr w:type="spellStart"/>
      <w:r w:rsidR="00E2715A" w:rsidRPr="006B2F45">
        <w:rPr>
          <w:sz w:val="28"/>
          <w:szCs w:val="28"/>
        </w:rPr>
        <w:t>к</w:t>
      </w:r>
      <w:r w:rsidR="006850D6" w:rsidRPr="006B2F45">
        <w:rPr>
          <w:sz w:val="28"/>
          <w:szCs w:val="28"/>
        </w:rPr>
        <w:t>аб</w:t>
      </w:r>
      <w:proofErr w:type="spellEnd"/>
      <w:r w:rsidR="006850D6" w:rsidRPr="006B2F45">
        <w:rPr>
          <w:sz w:val="28"/>
          <w:szCs w:val="28"/>
        </w:rPr>
        <w:t>. № 209, телефон</w:t>
      </w:r>
      <w:r w:rsidR="00737D7E">
        <w:rPr>
          <w:sz w:val="28"/>
          <w:szCs w:val="28"/>
        </w:rPr>
        <w:t xml:space="preserve">:      </w:t>
      </w:r>
      <w:r w:rsidR="00E02480" w:rsidRPr="006B2F45">
        <w:rPr>
          <w:sz w:val="28"/>
          <w:szCs w:val="28"/>
        </w:rPr>
        <w:t>+7</w:t>
      </w:r>
      <w:r w:rsidR="006850D6" w:rsidRPr="006B2F45">
        <w:rPr>
          <w:sz w:val="28"/>
          <w:szCs w:val="28"/>
        </w:rPr>
        <w:t xml:space="preserve"> (415 31) 7-26-83</w:t>
      </w:r>
      <w:r w:rsidR="009E500B" w:rsidRPr="006B2F45">
        <w:rPr>
          <w:sz w:val="28"/>
          <w:szCs w:val="28"/>
        </w:rPr>
        <w:t>.</w:t>
      </w:r>
    </w:p>
    <w:p w:rsidR="009E500B" w:rsidRPr="006B2F45" w:rsidRDefault="006B2F45" w:rsidP="006B2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E500B" w:rsidRPr="006B2F45">
        <w:rPr>
          <w:sz w:val="28"/>
          <w:szCs w:val="28"/>
        </w:rPr>
        <w:t xml:space="preserve">С момента размещения извещения претендент вправе направить </w:t>
      </w:r>
      <w:r w:rsidR="003A060C" w:rsidRPr="006B2F45">
        <w:rPr>
          <w:sz w:val="28"/>
          <w:szCs w:val="28"/>
        </w:rPr>
        <w:t>в Уполномоченный орган</w:t>
      </w:r>
      <w:r w:rsidR="009E500B" w:rsidRPr="006B2F45">
        <w:rPr>
          <w:sz w:val="28"/>
          <w:szCs w:val="28"/>
        </w:rPr>
        <w:t xml:space="preserve"> в письменной форме запрос о разъяснении положений извещения о проведен</w:t>
      </w:r>
      <w:proofErr w:type="gramStart"/>
      <w:r w:rsidR="009E500B" w:rsidRPr="006B2F45">
        <w:rPr>
          <w:sz w:val="28"/>
          <w:szCs w:val="28"/>
        </w:rPr>
        <w:t>ии ау</w:t>
      </w:r>
      <w:proofErr w:type="gramEnd"/>
      <w:r w:rsidR="009E500B" w:rsidRPr="006B2F45">
        <w:rPr>
          <w:sz w:val="28"/>
          <w:szCs w:val="28"/>
        </w:rPr>
        <w:t xml:space="preserve">кциона. В течение трех рабочих дней со дня поступления указанного запроса, </w:t>
      </w:r>
      <w:r w:rsidR="003A060C" w:rsidRPr="006B2F45">
        <w:rPr>
          <w:sz w:val="28"/>
          <w:szCs w:val="28"/>
        </w:rPr>
        <w:t>Уполномоченный орган обязан</w:t>
      </w:r>
      <w:r w:rsidR="009E500B" w:rsidRPr="006B2F45">
        <w:rPr>
          <w:sz w:val="28"/>
          <w:szCs w:val="28"/>
        </w:rPr>
        <w:t xml:space="preserve"> направить в письменной форме разъяснения положений извещения, в случае если указанный запрос поступил в </w:t>
      </w:r>
      <w:r w:rsidR="00D03804" w:rsidRPr="006B2F45">
        <w:rPr>
          <w:sz w:val="28"/>
          <w:szCs w:val="28"/>
        </w:rPr>
        <w:t>Уполномоченный орган</w:t>
      </w:r>
      <w:r w:rsidR="009E500B" w:rsidRPr="006B2F45">
        <w:rPr>
          <w:sz w:val="28"/>
          <w:szCs w:val="28"/>
        </w:rPr>
        <w:t xml:space="preserve"> не позднее трех рабочих дней до дня окончания срока подачи заявок.</w:t>
      </w:r>
    </w:p>
    <w:p w:rsidR="0002778F" w:rsidRPr="006B2F45" w:rsidRDefault="00975BE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</w:r>
      <w:r w:rsidR="00470C66" w:rsidRPr="006B2F45">
        <w:rPr>
          <w:sz w:val="28"/>
          <w:szCs w:val="28"/>
        </w:rPr>
        <w:t>Администрация Елизовского городского поселения</w:t>
      </w:r>
      <w:r w:rsidR="0035581F" w:rsidRPr="006B2F45">
        <w:rPr>
          <w:sz w:val="28"/>
          <w:szCs w:val="28"/>
        </w:rPr>
        <w:t xml:space="preserve"> имеет право принять решение о внесении изменений в извещение о проведен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>кциона</w:t>
      </w:r>
      <w:r w:rsidR="00621354" w:rsidRPr="006B2F45">
        <w:rPr>
          <w:sz w:val="28"/>
          <w:szCs w:val="28"/>
        </w:rPr>
        <w:t xml:space="preserve"> (далее – извещение)</w:t>
      </w:r>
      <w:r w:rsidR="0035581F" w:rsidRPr="006B2F45">
        <w:rPr>
          <w:sz w:val="28"/>
          <w:szCs w:val="28"/>
        </w:rPr>
        <w:t xml:space="preserve"> не позднее, чем за пять рабочих дней до даты </w:t>
      </w:r>
      <w:r w:rsidR="0029539A" w:rsidRPr="006B2F45">
        <w:rPr>
          <w:sz w:val="28"/>
          <w:szCs w:val="28"/>
        </w:rPr>
        <w:t>проведения аукциона</w:t>
      </w:r>
      <w:r w:rsidR="0035581F" w:rsidRPr="006B2F45">
        <w:rPr>
          <w:sz w:val="28"/>
          <w:szCs w:val="28"/>
        </w:rPr>
        <w:t xml:space="preserve">. Изменение предмета аукциона не допускается. </w:t>
      </w:r>
      <w:r w:rsidR="0002778F" w:rsidRPr="006B2F45">
        <w:rPr>
          <w:sz w:val="28"/>
          <w:szCs w:val="28"/>
        </w:rPr>
        <w:t>В течение пяти рабочих дней со дня принятия указанного решения такие изменения подлежат официальному опубл</w:t>
      </w:r>
      <w:r w:rsidR="005F0022" w:rsidRPr="006B2F45">
        <w:rPr>
          <w:sz w:val="28"/>
          <w:szCs w:val="28"/>
        </w:rPr>
        <w:t>икованию. При этом срок подачи з</w:t>
      </w:r>
      <w:r w:rsidR="0002778F" w:rsidRPr="006B2F45">
        <w:rPr>
          <w:sz w:val="28"/>
          <w:szCs w:val="28"/>
        </w:rPr>
        <w:t>аявок должен быть продлен так, чтобы со дня официального опубл</w:t>
      </w:r>
      <w:r w:rsidR="00973991" w:rsidRPr="006B2F45">
        <w:rPr>
          <w:sz w:val="28"/>
          <w:szCs w:val="28"/>
        </w:rPr>
        <w:t>икования внесенных изменений в и</w:t>
      </w:r>
      <w:r w:rsidR="0002778F" w:rsidRPr="006B2F45">
        <w:rPr>
          <w:sz w:val="28"/>
          <w:szCs w:val="28"/>
        </w:rPr>
        <w:t>звещение до даты проведения аукциона такой срок составлял не менее тридцати</w:t>
      </w:r>
      <w:r w:rsidR="005F0022" w:rsidRPr="006B2F45">
        <w:rPr>
          <w:sz w:val="28"/>
          <w:szCs w:val="28"/>
        </w:rPr>
        <w:t xml:space="preserve"> дней. Заявители, уже подавшие з</w:t>
      </w:r>
      <w:r w:rsidR="0002778F" w:rsidRPr="006B2F45">
        <w:rPr>
          <w:sz w:val="28"/>
          <w:szCs w:val="28"/>
        </w:rPr>
        <w:t>аявки, уведомляются дополнительно в письменном виде.</w:t>
      </w:r>
    </w:p>
    <w:p w:rsidR="006B2F45" w:rsidRDefault="006B2F45" w:rsidP="006B2F45">
      <w:pPr>
        <w:rPr>
          <w:sz w:val="28"/>
          <w:szCs w:val="28"/>
        </w:rPr>
      </w:pPr>
    </w:p>
    <w:p w:rsidR="0035581F" w:rsidRPr="006B2F45" w:rsidRDefault="0035581F" w:rsidP="006B2F45">
      <w:pPr>
        <w:jc w:val="center"/>
        <w:rPr>
          <w:b/>
          <w:sz w:val="28"/>
          <w:szCs w:val="28"/>
        </w:rPr>
      </w:pPr>
      <w:r w:rsidRPr="006B2F45">
        <w:rPr>
          <w:b/>
          <w:sz w:val="28"/>
          <w:szCs w:val="28"/>
        </w:rPr>
        <w:t>2. Предмет аукциона</w:t>
      </w:r>
    </w:p>
    <w:p w:rsidR="0035581F" w:rsidRPr="006B2F45" w:rsidRDefault="0035581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Предметом аукциона является предоставление права на размещение нестационарного</w:t>
      </w:r>
      <w:r w:rsidR="00E01565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торгового объекта (далее </w:t>
      </w:r>
      <w:r w:rsidR="009A0AA3" w:rsidRPr="006B2F45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Pr="006B2F45" w:rsidRDefault="0035581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Количество лотов: </w:t>
      </w:r>
      <w:r w:rsidR="00DA496E" w:rsidRPr="006B2F45">
        <w:rPr>
          <w:sz w:val="28"/>
          <w:szCs w:val="28"/>
        </w:rPr>
        <w:t>1</w:t>
      </w:r>
      <w:r w:rsidRPr="006B2F45">
        <w:rPr>
          <w:sz w:val="28"/>
          <w:szCs w:val="28"/>
        </w:rPr>
        <w:t>.</w:t>
      </w:r>
    </w:p>
    <w:p w:rsidR="0012374E" w:rsidRPr="006B2F45" w:rsidRDefault="00D57247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Лот № </w:t>
      </w:r>
      <w:r w:rsidR="00F95FFB" w:rsidRPr="006B2F45">
        <w:rPr>
          <w:sz w:val="28"/>
          <w:szCs w:val="28"/>
        </w:rPr>
        <w:t>1</w:t>
      </w:r>
      <w:r w:rsidR="00C44151" w:rsidRPr="006B2F45">
        <w:rPr>
          <w:sz w:val="28"/>
          <w:szCs w:val="28"/>
        </w:rPr>
        <w:t xml:space="preserve"> аукцион </w:t>
      </w:r>
      <w:r w:rsidR="00A143A3" w:rsidRPr="006B2F45">
        <w:rPr>
          <w:sz w:val="28"/>
          <w:szCs w:val="28"/>
        </w:rPr>
        <w:t xml:space="preserve">№ </w:t>
      </w:r>
      <w:r w:rsidR="00C44151" w:rsidRPr="006B2F45">
        <w:rPr>
          <w:sz w:val="28"/>
          <w:szCs w:val="28"/>
        </w:rPr>
        <w:t>0</w:t>
      </w:r>
      <w:r w:rsidR="00070FA5" w:rsidRPr="006B2F45">
        <w:rPr>
          <w:sz w:val="28"/>
          <w:szCs w:val="28"/>
        </w:rPr>
        <w:t>3</w:t>
      </w:r>
      <w:r w:rsidR="00737D7E">
        <w:rPr>
          <w:sz w:val="28"/>
          <w:szCs w:val="28"/>
        </w:rPr>
        <w:t>4</w:t>
      </w:r>
      <w:r w:rsidRPr="006B2F45">
        <w:rPr>
          <w:sz w:val="28"/>
          <w:szCs w:val="28"/>
        </w:rPr>
        <w:t xml:space="preserve">. </w:t>
      </w:r>
    </w:p>
    <w:p w:rsidR="00264E7F" w:rsidRPr="006B2F45" w:rsidRDefault="00264E7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Место по адресу: 684000, </w:t>
      </w:r>
      <w:r w:rsidRPr="006B2F45">
        <w:rPr>
          <w:rFonts w:eastAsia="Calibri"/>
          <w:sz w:val="28"/>
          <w:szCs w:val="28"/>
        </w:rPr>
        <w:t xml:space="preserve">Камчатский край, </w:t>
      </w:r>
      <w:proofErr w:type="gramStart"/>
      <w:r w:rsidRPr="006B2F45">
        <w:rPr>
          <w:rFonts w:eastAsia="Calibri"/>
          <w:sz w:val="28"/>
          <w:szCs w:val="28"/>
        </w:rPr>
        <w:t>г</w:t>
      </w:r>
      <w:proofErr w:type="gramEnd"/>
      <w:r w:rsidRPr="006B2F45">
        <w:rPr>
          <w:rFonts w:eastAsia="Calibri"/>
          <w:sz w:val="28"/>
          <w:szCs w:val="28"/>
        </w:rPr>
        <w:t xml:space="preserve">. Елизово, микрорайон Центральный, ул. </w:t>
      </w:r>
      <w:r w:rsidR="00737D7E">
        <w:rPr>
          <w:rFonts w:eastAsia="Calibri"/>
          <w:sz w:val="28"/>
          <w:szCs w:val="28"/>
        </w:rPr>
        <w:t>Ленина 7</w:t>
      </w:r>
      <w:r w:rsidRPr="006B2F45">
        <w:rPr>
          <w:rFonts w:eastAsia="Calibri"/>
          <w:sz w:val="28"/>
          <w:szCs w:val="28"/>
        </w:rPr>
        <w:t xml:space="preserve">, в районе </w:t>
      </w:r>
      <w:r w:rsidR="00737D7E">
        <w:rPr>
          <w:rFonts w:eastAsia="Calibri"/>
          <w:sz w:val="28"/>
          <w:szCs w:val="28"/>
        </w:rPr>
        <w:t>ТЦ «</w:t>
      </w:r>
      <w:proofErr w:type="spellStart"/>
      <w:r w:rsidR="00737D7E">
        <w:rPr>
          <w:rFonts w:eastAsia="Calibri"/>
          <w:sz w:val="28"/>
          <w:szCs w:val="28"/>
        </w:rPr>
        <w:t>Шамса</w:t>
      </w:r>
      <w:proofErr w:type="spellEnd"/>
      <w:r w:rsidR="00737D7E">
        <w:rPr>
          <w:rFonts w:eastAsia="Calibri"/>
          <w:sz w:val="28"/>
          <w:szCs w:val="28"/>
        </w:rPr>
        <w:t>»</w:t>
      </w:r>
      <w:r w:rsidRPr="006B2F45">
        <w:rPr>
          <w:rFonts w:eastAsia="Calibri"/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(схема размещения </w:t>
      </w:r>
      <w:r w:rsidR="00E02480" w:rsidRPr="006B2F45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приложение</w:t>
      </w:r>
      <w:r w:rsidR="00E02480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>1 к извещению).</w:t>
      </w:r>
    </w:p>
    <w:p w:rsidR="00264E7F" w:rsidRPr="006B2F45" w:rsidRDefault="00264E7F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Максимальная площадь места: </w:t>
      </w:r>
      <w:r w:rsidR="00737D7E">
        <w:rPr>
          <w:sz w:val="28"/>
          <w:szCs w:val="28"/>
        </w:rPr>
        <w:t>5</w:t>
      </w:r>
      <w:r w:rsidRPr="006B2F45">
        <w:rPr>
          <w:sz w:val="28"/>
          <w:szCs w:val="28"/>
        </w:rPr>
        <w:t>0 кв. м.</w:t>
      </w:r>
    </w:p>
    <w:p w:rsidR="0019310D" w:rsidRPr="006B2F45" w:rsidRDefault="0019310D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Специализация Объекта: общественное питание</w:t>
      </w:r>
      <w:r w:rsidR="00F306F7" w:rsidRPr="006B2F45">
        <w:rPr>
          <w:sz w:val="28"/>
          <w:szCs w:val="28"/>
        </w:rPr>
        <w:t xml:space="preserve"> </w:t>
      </w:r>
      <w:r w:rsidR="003D3C32">
        <w:rPr>
          <w:sz w:val="28"/>
          <w:szCs w:val="28"/>
        </w:rPr>
        <w:t xml:space="preserve">без реализации алкогольной продукции </w:t>
      </w:r>
      <w:r w:rsidR="00F306F7" w:rsidRPr="006B2F45">
        <w:rPr>
          <w:sz w:val="28"/>
          <w:szCs w:val="28"/>
        </w:rPr>
        <w:t>(</w:t>
      </w:r>
      <w:r w:rsidR="003D3C32">
        <w:rPr>
          <w:sz w:val="28"/>
          <w:szCs w:val="28"/>
        </w:rPr>
        <w:t>пива</w:t>
      </w:r>
      <w:r w:rsidR="00F306F7" w:rsidRPr="006B2F45">
        <w:rPr>
          <w:sz w:val="28"/>
          <w:szCs w:val="28"/>
        </w:rPr>
        <w:t>)</w:t>
      </w:r>
      <w:r w:rsidRPr="006B2F45">
        <w:rPr>
          <w:sz w:val="28"/>
          <w:szCs w:val="28"/>
        </w:rPr>
        <w:t>.</w:t>
      </w:r>
    </w:p>
    <w:p w:rsidR="00634220" w:rsidRPr="006B2F45" w:rsidRDefault="0063422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Тип Объекта: </w:t>
      </w:r>
      <w:r w:rsidR="0078428A" w:rsidRPr="006B2F45">
        <w:rPr>
          <w:sz w:val="28"/>
          <w:szCs w:val="28"/>
        </w:rPr>
        <w:t>павильон</w:t>
      </w:r>
      <w:r w:rsidRPr="006B2F45">
        <w:rPr>
          <w:sz w:val="28"/>
          <w:szCs w:val="28"/>
        </w:rPr>
        <w:t xml:space="preserve">, площадью не более </w:t>
      </w:r>
      <w:r w:rsidR="00737D7E">
        <w:rPr>
          <w:sz w:val="28"/>
          <w:szCs w:val="28"/>
        </w:rPr>
        <w:t>5</w:t>
      </w:r>
      <w:r w:rsidR="001343DA" w:rsidRPr="006B2F45">
        <w:rPr>
          <w:sz w:val="28"/>
          <w:szCs w:val="28"/>
        </w:rPr>
        <w:t>0,0</w:t>
      </w:r>
      <w:r w:rsidRPr="006B2F45">
        <w:rPr>
          <w:sz w:val="28"/>
          <w:szCs w:val="28"/>
        </w:rPr>
        <w:t xml:space="preserve"> кв. м, соответствующий требованиям «Положения </w:t>
      </w:r>
      <w:r w:rsidR="00165700" w:rsidRPr="006B2F45">
        <w:rPr>
          <w:sz w:val="28"/>
          <w:szCs w:val="28"/>
        </w:rPr>
        <w:t>«О</w:t>
      </w:r>
      <w:r w:rsidRPr="006B2F45">
        <w:rPr>
          <w:sz w:val="28"/>
          <w:szCs w:val="28"/>
        </w:rPr>
        <w:t xml:space="preserve">б общих требованиях, предъявляемым к нестационарным объектам, размещаемым на территории </w:t>
      </w:r>
      <w:r w:rsidRPr="006B2F45">
        <w:rPr>
          <w:sz w:val="28"/>
          <w:szCs w:val="28"/>
        </w:rPr>
        <w:lastRenderedPageBreak/>
        <w:t xml:space="preserve">Елизовского городского поселения», принятым </w:t>
      </w:r>
      <w:r w:rsidR="00165700" w:rsidRPr="006B2F45">
        <w:rPr>
          <w:sz w:val="28"/>
          <w:szCs w:val="28"/>
        </w:rPr>
        <w:t>нормативным правовым актом</w:t>
      </w:r>
      <w:r w:rsidRPr="006B2F45">
        <w:rPr>
          <w:sz w:val="28"/>
          <w:szCs w:val="28"/>
        </w:rPr>
        <w:t xml:space="preserve"> Собрания депутатов Елизовского городского поселения.</w:t>
      </w:r>
    </w:p>
    <w:p w:rsidR="00634220" w:rsidRPr="006B2F45" w:rsidRDefault="0063422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3D3C32">
        <w:rPr>
          <w:sz w:val="28"/>
          <w:szCs w:val="28"/>
        </w:rPr>
        <w:t>18 000</w:t>
      </w:r>
      <w:r w:rsidRPr="006B2F45">
        <w:rPr>
          <w:sz w:val="28"/>
          <w:szCs w:val="28"/>
        </w:rPr>
        <w:t xml:space="preserve"> (</w:t>
      </w:r>
      <w:r w:rsidR="003D3C32">
        <w:rPr>
          <w:sz w:val="28"/>
          <w:szCs w:val="28"/>
        </w:rPr>
        <w:t>восемнадцать</w:t>
      </w:r>
      <w:r w:rsidR="009076A1" w:rsidRPr="006B2F45">
        <w:rPr>
          <w:sz w:val="28"/>
          <w:szCs w:val="28"/>
        </w:rPr>
        <w:t xml:space="preserve"> тысяч</w:t>
      </w:r>
      <w:r w:rsidRPr="006B2F45">
        <w:rPr>
          <w:sz w:val="28"/>
          <w:szCs w:val="28"/>
        </w:rPr>
        <w:t>) рублей 00 копеек.</w:t>
      </w:r>
    </w:p>
    <w:p w:rsidR="00634220" w:rsidRPr="006B2F45" w:rsidRDefault="0089134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Срок действия Договора: 5</w:t>
      </w:r>
      <w:r w:rsidR="00625675" w:rsidRPr="006B2F45">
        <w:rPr>
          <w:sz w:val="28"/>
          <w:szCs w:val="28"/>
        </w:rPr>
        <w:t xml:space="preserve"> лет</w:t>
      </w:r>
      <w:r w:rsidR="00634220" w:rsidRPr="006B2F45">
        <w:rPr>
          <w:sz w:val="28"/>
          <w:szCs w:val="28"/>
        </w:rPr>
        <w:t>.</w:t>
      </w:r>
    </w:p>
    <w:p w:rsidR="00634220" w:rsidRPr="006B2F45" w:rsidRDefault="00634220" w:rsidP="006B2F45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Максимальный срок, в течение которого необходимо </w:t>
      </w:r>
      <w:proofErr w:type="gramStart"/>
      <w:r w:rsidRPr="006B2F45">
        <w:rPr>
          <w:sz w:val="28"/>
          <w:szCs w:val="28"/>
        </w:rPr>
        <w:t>разместить Объект</w:t>
      </w:r>
      <w:proofErr w:type="gramEnd"/>
      <w:r w:rsidRPr="006B2F45">
        <w:rPr>
          <w:sz w:val="28"/>
          <w:szCs w:val="28"/>
        </w:rPr>
        <w:t xml:space="preserve"> </w:t>
      </w:r>
      <w:r w:rsidR="00F65307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2</w:t>
      </w:r>
      <w:r w:rsidR="00F65307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>месяца с момента заключения договора.</w:t>
      </w:r>
    </w:p>
    <w:p w:rsidR="006B2F45" w:rsidRDefault="006B2F45" w:rsidP="006B2F45">
      <w:pPr>
        <w:rPr>
          <w:sz w:val="28"/>
          <w:szCs w:val="28"/>
        </w:rPr>
      </w:pPr>
    </w:p>
    <w:p w:rsidR="0035581F" w:rsidRPr="00F65307" w:rsidRDefault="0080302E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3</w:t>
      </w:r>
      <w:r w:rsidR="0035581F" w:rsidRPr="00F65307">
        <w:rPr>
          <w:b/>
          <w:sz w:val="28"/>
          <w:szCs w:val="28"/>
        </w:rPr>
        <w:t>. Шаг аукциона</w:t>
      </w:r>
    </w:p>
    <w:p w:rsidR="0035581F" w:rsidRPr="006B2F45" w:rsidRDefault="0035581F" w:rsidP="00F65307">
      <w:pPr>
        <w:ind w:firstLine="709"/>
        <w:rPr>
          <w:sz w:val="28"/>
          <w:szCs w:val="28"/>
        </w:rPr>
      </w:pPr>
      <w:r w:rsidRPr="006B2F45">
        <w:rPr>
          <w:sz w:val="28"/>
          <w:szCs w:val="28"/>
        </w:rPr>
        <w:t xml:space="preserve">Шаг аукциона </w:t>
      </w:r>
      <w:r w:rsidR="009760C4" w:rsidRPr="006B2F45">
        <w:rPr>
          <w:sz w:val="28"/>
          <w:szCs w:val="28"/>
        </w:rPr>
        <w:t>–</w:t>
      </w:r>
      <w:r w:rsidRPr="006B2F45">
        <w:rPr>
          <w:sz w:val="28"/>
          <w:szCs w:val="28"/>
        </w:rPr>
        <w:t xml:space="preserve"> 100</w:t>
      </w:r>
      <w:r w:rsidR="009760C4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(сто) рублей. </w:t>
      </w:r>
    </w:p>
    <w:p w:rsidR="00F65307" w:rsidRDefault="00F65307" w:rsidP="006B2F45">
      <w:pPr>
        <w:rPr>
          <w:sz w:val="28"/>
          <w:szCs w:val="28"/>
        </w:rPr>
      </w:pPr>
    </w:p>
    <w:p w:rsidR="0035581F" w:rsidRPr="00F65307" w:rsidRDefault="0080302E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4</w:t>
      </w:r>
      <w:r w:rsidR="0035581F" w:rsidRPr="00F65307">
        <w:rPr>
          <w:b/>
          <w:sz w:val="28"/>
          <w:szCs w:val="28"/>
        </w:rPr>
        <w:t>. Порядок подачи заявок на участие в аукционе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1.</w:t>
      </w:r>
      <w:r w:rsidRPr="006B2F45">
        <w:rPr>
          <w:sz w:val="28"/>
          <w:szCs w:val="28"/>
        </w:rPr>
        <w:tab/>
        <w:t>Для участия в аукционе претендент подает заявку на участие в аукционе в администрацию Елизовского городского поселения по адресу</w:t>
      </w:r>
      <w:r w:rsidR="007A22BF" w:rsidRPr="006B2F45">
        <w:rPr>
          <w:sz w:val="28"/>
          <w:szCs w:val="28"/>
        </w:rPr>
        <w:t>:</w:t>
      </w:r>
      <w:r w:rsidRPr="006B2F45">
        <w:rPr>
          <w:sz w:val="28"/>
          <w:szCs w:val="28"/>
        </w:rPr>
        <w:t xml:space="preserve"> 684000, Камчатский край, город Елизово, улица Виталия Кр</w:t>
      </w:r>
      <w:r w:rsidR="00A749AA" w:rsidRPr="006B2F45">
        <w:rPr>
          <w:sz w:val="28"/>
          <w:szCs w:val="28"/>
        </w:rPr>
        <w:t xml:space="preserve">учины, дом 20, </w:t>
      </w:r>
      <w:r w:rsidR="00E02480" w:rsidRPr="006B2F45">
        <w:rPr>
          <w:sz w:val="28"/>
          <w:szCs w:val="28"/>
        </w:rPr>
        <w:t xml:space="preserve"> </w:t>
      </w:r>
      <w:r w:rsidR="00A749AA" w:rsidRPr="006B2F45">
        <w:rPr>
          <w:sz w:val="28"/>
          <w:szCs w:val="28"/>
        </w:rPr>
        <w:t>этаж 2, кабинет 20</w:t>
      </w:r>
      <w:r w:rsidRPr="006B2F45">
        <w:rPr>
          <w:sz w:val="28"/>
          <w:szCs w:val="28"/>
        </w:rPr>
        <w:t xml:space="preserve">9, по форме согласно приложению </w:t>
      </w:r>
      <w:r w:rsidR="00BE6CD8" w:rsidRPr="006B2F45">
        <w:rPr>
          <w:sz w:val="28"/>
          <w:szCs w:val="28"/>
        </w:rPr>
        <w:t>2</w:t>
      </w:r>
      <w:r w:rsidRPr="006B2F45">
        <w:rPr>
          <w:sz w:val="28"/>
          <w:szCs w:val="28"/>
        </w:rPr>
        <w:t xml:space="preserve"> к настоящему извещению. 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2.</w:t>
      </w:r>
      <w:r w:rsidRPr="006B2F45">
        <w:rPr>
          <w:sz w:val="28"/>
          <w:szCs w:val="28"/>
        </w:rPr>
        <w:tab/>
        <w:t xml:space="preserve">Срок подачи заявок </w:t>
      </w:r>
      <w:r w:rsidR="00335C41" w:rsidRPr="006B2F45">
        <w:rPr>
          <w:sz w:val="28"/>
          <w:szCs w:val="28"/>
        </w:rPr>
        <w:t xml:space="preserve">с </w:t>
      </w:r>
      <w:r w:rsidR="00E50400" w:rsidRPr="00F65307">
        <w:rPr>
          <w:sz w:val="28"/>
          <w:szCs w:val="28"/>
          <w:u w:val="single"/>
        </w:rPr>
        <w:t>20</w:t>
      </w:r>
      <w:r w:rsidR="00686E07" w:rsidRPr="00F65307">
        <w:rPr>
          <w:sz w:val="28"/>
          <w:szCs w:val="28"/>
          <w:u w:val="single"/>
        </w:rPr>
        <w:t>.</w:t>
      </w:r>
      <w:r w:rsidR="00FD476F" w:rsidRPr="00F65307">
        <w:rPr>
          <w:sz w:val="28"/>
          <w:szCs w:val="28"/>
          <w:u w:val="single"/>
        </w:rPr>
        <w:t>0</w:t>
      </w:r>
      <w:r w:rsidR="00E50400" w:rsidRPr="00F65307">
        <w:rPr>
          <w:sz w:val="28"/>
          <w:szCs w:val="28"/>
          <w:u w:val="single"/>
        </w:rPr>
        <w:t>7</w:t>
      </w:r>
      <w:r w:rsidR="00AE49ED" w:rsidRPr="00F65307">
        <w:rPr>
          <w:sz w:val="28"/>
          <w:szCs w:val="28"/>
          <w:u w:val="single"/>
        </w:rPr>
        <w:t>.20</w:t>
      </w:r>
      <w:r w:rsidR="00FD476F" w:rsidRPr="00F65307">
        <w:rPr>
          <w:sz w:val="28"/>
          <w:szCs w:val="28"/>
          <w:u w:val="single"/>
        </w:rPr>
        <w:t>22</w:t>
      </w:r>
      <w:r w:rsidR="00101648" w:rsidRPr="006B2F45">
        <w:rPr>
          <w:sz w:val="28"/>
          <w:szCs w:val="28"/>
        </w:rPr>
        <w:t xml:space="preserve"> до </w:t>
      </w:r>
      <w:r w:rsidR="00E1184C" w:rsidRPr="006B2F45">
        <w:rPr>
          <w:sz w:val="28"/>
          <w:szCs w:val="28"/>
        </w:rPr>
        <w:t>9</w:t>
      </w:r>
      <w:r w:rsidR="00E1184C" w:rsidRPr="00F65307">
        <w:rPr>
          <w:sz w:val="28"/>
          <w:szCs w:val="28"/>
          <w:vertAlign w:val="superscript"/>
        </w:rPr>
        <w:t>0</w:t>
      </w:r>
      <w:r w:rsidR="005844B1" w:rsidRPr="00F65307">
        <w:rPr>
          <w:sz w:val="28"/>
          <w:szCs w:val="28"/>
          <w:vertAlign w:val="superscript"/>
        </w:rPr>
        <w:t>0</w:t>
      </w:r>
      <w:r w:rsidR="005844B1" w:rsidRPr="006B2F45">
        <w:rPr>
          <w:sz w:val="28"/>
          <w:szCs w:val="28"/>
        </w:rPr>
        <w:t xml:space="preserve"> </w:t>
      </w:r>
      <w:r w:rsidR="00BD0622" w:rsidRPr="00F65307">
        <w:rPr>
          <w:sz w:val="28"/>
          <w:szCs w:val="28"/>
          <w:u w:val="single"/>
        </w:rPr>
        <w:t>1</w:t>
      </w:r>
      <w:r w:rsidR="00F65307">
        <w:rPr>
          <w:sz w:val="28"/>
          <w:szCs w:val="28"/>
          <w:u w:val="single"/>
        </w:rPr>
        <w:t>7</w:t>
      </w:r>
      <w:r w:rsidR="00495B8A" w:rsidRPr="00F65307">
        <w:rPr>
          <w:sz w:val="28"/>
          <w:szCs w:val="28"/>
          <w:u w:val="single"/>
        </w:rPr>
        <w:t>.</w:t>
      </w:r>
      <w:r w:rsidR="00F65307">
        <w:rPr>
          <w:sz w:val="28"/>
          <w:szCs w:val="28"/>
          <w:u w:val="single"/>
        </w:rPr>
        <w:t>08</w:t>
      </w:r>
      <w:r w:rsidR="005844B1" w:rsidRPr="00F65307">
        <w:rPr>
          <w:sz w:val="28"/>
          <w:szCs w:val="28"/>
          <w:u w:val="single"/>
        </w:rPr>
        <w:t>.20</w:t>
      </w:r>
      <w:r w:rsidR="00FD476F" w:rsidRPr="00F65307">
        <w:rPr>
          <w:sz w:val="28"/>
          <w:szCs w:val="28"/>
          <w:u w:val="single"/>
        </w:rPr>
        <w:t>22</w:t>
      </w:r>
      <w:r w:rsidRPr="006B2F45">
        <w:rPr>
          <w:sz w:val="28"/>
          <w:szCs w:val="28"/>
        </w:rPr>
        <w:t>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</w:r>
      <w:r w:rsidR="000727E6" w:rsidRPr="006B2F45">
        <w:rPr>
          <w:sz w:val="28"/>
          <w:szCs w:val="28"/>
        </w:rPr>
        <w:t>Претендент</w:t>
      </w:r>
      <w:r w:rsidRPr="006B2F45">
        <w:rPr>
          <w:sz w:val="28"/>
          <w:szCs w:val="28"/>
        </w:rPr>
        <w:t xml:space="preserve"> подает заявку (с приложением документов указанных в пунктах 6, 7 части </w:t>
      </w:r>
      <w:r w:rsidR="00432203" w:rsidRPr="006B2F45">
        <w:rPr>
          <w:sz w:val="28"/>
          <w:szCs w:val="28"/>
        </w:rPr>
        <w:t>4</w:t>
      </w:r>
      <w:r w:rsidRPr="006B2F45">
        <w:rPr>
          <w:sz w:val="28"/>
          <w:szCs w:val="28"/>
        </w:rPr>
        <w:t xml:space="preserve"> настоящего извещения) на участие в аукционе в письменной форме в запечатанном конверте, не позволяющем просматривать содержимое такой заявки до вскрытия конверта. На конверте должна быть указанна следующая информация: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1)</w:t>
      </w:r>
      <w:r w:rsidRPr="006B2F45">
        <w:rPr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2)</w:t>
      </w:r>
      <w:r w:rsidRPr="006B2F45">
        <w:rPr>
          <w:sz w:val="28"/>
          <w:szCs w:val="28"/>
        </w:rPr>
        <w:tab/>
        <w:t>почтовый адрес;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3)</w:t>
      </w:r>
      <w:r w:rsidRPr="006B2F45">
        <w:rPr>
          <w:sz w:val="28"/>
          <w:szCs w:val="28"/>
        </w:rPr>
        <w:tab/>
        <w:t>контактный телефон;</w:t>
      </w:r>
    </w:p>
    <w:p w:rsidR="0035581F" w:rsidRPr="006B2F45" w:rsidRDefault="0074734B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3)</w:t>
      </w:r>
      <w:r w:rsidRPr="006B2F45">
        <w:rPr>
          <w:sz w:val="28"/>
          <w:szCs w:val="28"/>
        </w:rPr>
        <w:tab/>
        <w:t>номер лота;</w:t>
      </w:r>
    </w:p>
    <w:p w:rsidR="0074734B" w:rsidRPr="006B2F45" w:rsidRDefault="0074734B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4)</w:t>
      </w:r>
      <w:r w:rsidRPr="006B2F45">
        <w:rPr>
          <w:sz w:val="28"/>
          <w:szCs w:val="28"/>
        </w:rPr>
        <w:tab/>
        <w:t>номер аукциона.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Заявка подается лично, а так же посредством почты или курьерской службы.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4.</w:t>
      </w:r>
      <w:r w:rsidRPr="006B2F45">
        <w:rPr>
          <w:sz w:val="28"/>
          <w:szCs w:val="28"/>
        </w:rPr>
        <w:tab/>
        <w:t>Каждая заявка на участие в аукционе регистрируется Комиссией в журнале приема заявок с присвоением каждой заявке номера и с указанием даты и времени подачи документов (число, месяц, год, время в часах и минутах). При этом отказ в приеме и регистрации заявки, в которой не указаны сведения о претенденте, подавшем такую заявку,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заявку, Комиссия выдает расписку в получении такой заявки с указанием даты и времени ее получения.</w:t>
      </w:r>
      <w:r w:rsidR="00C4006A" w:rsidRPr="006B2F45">
        <w:rPr>
          <w:sz w:val="28"/>
          <w:szCs w:val="28"/>
        </w:rPr>
        <w:t xml:space="preserve"> Представленная заявка заявителю не возвращается.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5.</w:t>
      </w:r>
      <w:r w:rsidRPr="006B2F45">
        <w:rPr>
          <w:sz w:val="28"/>
          <w:szCs w:val="28"/>
        </w:rPr>
        <w:tab/>
        <w:t xml:space="preserve">Заявка на участие в аукционе должна содержать следующие сведения (образец заполнения заявки в приложении </w:t>
      </w:r>
      <w:r w:rsidR="00BE6CD8" w:rsidRPr="006B2F45">
        <w:rPr>
          <w:sz w:val="28"/>
          <w:szCs w:val="28"/>
        </w:rPr>
        <w:t>3</w:t>
      </w:r>
      <w:r w:rsidRPr="006B2F45">
        <w:rPr>
          <w:sz w:val="28"/>
          <w:szCs w:val="28"/>
        </w:rPr>
        <w:t xml:space="preserve"> к настоящему извещению):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фирменное наименование (наименование), сведения об орган</w:t>
      </w:r>
      <w:r w:rsidR="00EA32FA" w:rsidRPr="006B2F45">
        <w:rPr>
          <w:sz w:val="28"/>
          <w:szCs w:val="28"/>
        </w:rPr>
        <w:t>изационно-правовой форме, местонахождение</w:t>
      </w:r>
      <w:r w:rsidR="0035581F" w:rsidRPr="006B2F45">
        <w:rPr>
          <w:sz w:val="28"/>
          <w:szCs w:val="28"/>
        </w:rPr>
        <w:t>, почтовый адрес, номер контактного телефона</w:t>
      </w:r>
      <w:r w:rsidR="00BE6CD8" w:rsidRPr="006B2F45">
        <w:rPr>
          <w:sz w:val="28"/>
          <w:szCs w:val="28"/>
        </w:rPr>
        <w:t xml:space="preserve"> (для юридического лица)</w:t>
      </w:r>
      <w:r w:rsidR="0035581F"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фамилию, имя, отчество, паспортные данные, сведения о месте жительства, номер контактного телефона (для </w:t>
      </w:r>
      <w:r w:rsidR="00EA32FA" w:rsidRPr="006B2F45">
        <w:rPr>
          <w:sz w:val="28"/>
          <w:szCs w:val="28"/>
        </w:rPr>
        <w:t>индивидуального предпринимателя</w:t>
      </w:r>
      <w:r w:rsidR="0035581F" w:rsidRPr="006B2F45">
        <w:rPr>
          <w:sz w:val="28"/>
          <w:szCs w:val="28"/>
        </w:rPr>
        <w:t>);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668B6" w:rsidRPr="006B2F45">
        <w:rPr>
          <w:sz w:val="28"/>
          <w:szCs w:val="28"/>
        </w:rPr>
        <w:t>сведения о предлагаемом</w:t>
      </w:r>
      <w:r w:rsidR="0035581F" w:rsidRPr="006B2F45">
        <w:rPr>
          <w:sz w:val="28"/>
          <w:szCs w:val="28"/>
        </w:rPr>
        <w:t xml:space="preserve"> к размещению нестационарном</w:t>
      </w:r>
      <w:r w:rsidR="000668B6" w:rsidRPr="006B2F45">
        <w:rPr>
          <w:sz w:val="28"/>
          <w:szCs w:val="28"/>
        </w:rPr>
        <w:t xml:space="preserve"> торговом</w:t>
      </w:r>
      <w:r w:rsidR="0035581F" w:rsidRPr="006B2F45">
        <w:rPr>
          <w:sz w:val="28"/>
          <w:szCs w:val="28"/>
        </w:rPr>
        <w:t xml:space="preserve"> объекте;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перечень </w:t>
      </w:r>
      <w:r w:rsidR="00B766D1" w:rsidRPr="006B2F45">
        <w:rPr>
          <w:sz w:val="28"/>
          <w:szCs w:val="28"/>
        </w:rPr>
        <w:t xml:space="preserve">прилагаемых </w:t>
      </w:r>
      <w:r w:rsidR="0035581F" w:rsidRPr="006B2F45">
        <w:rPr>
          <w:sz w:val="28"/>
          <w:szCs w:val="28"/>
        </w:rPr>
        <w:t>документов;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дату, подпись и печать (при наличии).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Перечень документов, прилагаемых к заявке в обязательном порядке:</w:t>
      </w:r>
    </w:p>
    <w:p w:rsidR="00B668D5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668D5" w:rsidRPr="006B2F45">
        <w:rPr>
          <w:sz w:val="28"/>
          <w:szCs w:val="28"/>
        </w:rPr>
        <w:t xml:space="preserve">документ, подтверждающий полномочия лица на осуществление действий от </w:t>
      </w:r>
      <w:r w:rsidR="006C5798" w:rsidRPr="006B2F45">
        <w:rPr>
          <w:sz w:val="28"/>
          <w:szCs w:val="28"/>
        </w:rPr>
        <w:t>имени з</w:t>
      </w:r>
      <w:r w:rsidR="00B668D5" w:rsidRPr="006B2F45">
        <w:rPr>
          <w:sz w:val="28"/>
          <w:szCs w:val="28"/>
        </w:rPr>
        <w:t>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6C5798" w:rsidRPr="006B2F45">
        <w:rPr>
          <w:sz w:val="28"/>
          <w:szCs w:val="28"/>
        </w:rPr>
        <w:t>ет правом действовать от имени з</w:t>
      </w:r>
      <w:r w:rsidR="00B668D5" w:rsidRPr="006B2F45">
        <w:rPr>
          <w:sz w:val="28"/>
          <w:szCs w:val="28"/>
        </w:rPr>
        <w:t>аявителя без доверенности (далее – Руковод</w:t>
      </w:r>
      <w:r w:rsidR="006C5798" w:rsidRPr="006B2F45">
        <w:rPr>
          <w:sz w:val="28"/>
          <w:szCs w:val="28"/>
        </w:rPr>
        <w:t>итель). В случае если от имени з</w:t>
      </w:r>
      <w:r w:rsidR="00B668D5" w:rsidRPr="006B2F45">
        <w:rPr>
          <w:sz w:val="28"/>
          <w:szCs w:val="28"/>
        </w:rPr>
        <w:t>а</w:t>
      </w:r>
      <w:r w:rsidR="006C5798" w:rsidRPr="006B2F45">
        <w:rPr>
          <w:sz w:val="28"/>
          <w:szCs w:val="28"/>
        </w:rPr>
        <w:t>явителя действует иное лицо, к з</w:t>
      </w:r>
      <w:r w:rsidR="00B668D5" w:rsidRPr="006B2F45">
        <w:rPr>
          <w:sz w:val="28"/>
          <w:szCs w:val="28"/>
        </w:rPr>
        <w:t>аявке прилагается доверенность на о</w:t>
      </w:r>
      <w:r w:rsidR="006C5798" w:rsidRPr="006B2F45">
        <w:rPr>
          <w:sz w:val="28"/>
          <w:szCs w:val="28"/>
        </w:rPr>
        <w:t>существление действий от имени заявителя, заверенная печатью з</w:t>
      </w:r>
      <w:r w:rsidR="00B668D5" w:rsidRPr="006B2F45">
        <w:rPr>
          <w:sz w:val="28"/>
          <w:szCs w:val="28"/>
        </w:rPr>
        <w:t>аявителя (при наличии) и подписанная Руководителем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</w:t>
      </w:r>
      <w:r w:rsidR="006C5798" w:rsidRPr="006B2F45">
        <w:rPr>
          <w:sz w:val="28"/>
          <w:szCs w:val="28"/>
        </w:rPr>
        <w:t>ководителем юридического лица, з</w:t>
      </w:r>
      <w:r w:rsidR="00B668D5" w:rsidRPr="006B2F45">
        <w:rPr>
          <w:sz w:val="28"/>
          <w:szCs w:val="28"/>
        </w:rPr>
        <w:t>аявка должна содержать также документ, подтверждающий полномочия такого лица;</w:t>
      </w:r>
    </w:p>
    <w:p w:rsidR="00B668D5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B668D5" w:rsidRPr="006B2F45">
        <w:rPr>
          <w:sz w:val="28"/>
          <w:szCs w:val="28"/>
        </w:rPr>
        <w:t>документ, подтверждающий полномочия лица на о</w:t>
      </w:r>
      <w:r w:rsidR="006C5798" w:rsidRPr="006B2F45">
        <w:rPr>
          <w:sz w:val="28"/>
          <w:szCs w:val="28"/>
        </w:rPr>
        <w:t>существление действий от имени з</w:t>
      </w:r>
      <w:r w:rsidR="00B668D5" w:rsidRPr="006B2F45">
        <w:rPr>
          <w:sz w:val="28"/>
          <w:szCs w:val="28"/>
        </w:rPr>
        <w:t>аявителя – индивидуального предпринимателя (доверенность на о</w:t>
      </w:r>
      <w:r w:rsidR="006C5798" w:rsidRPr="006B2F45">
        <w:rPr>
          <w:sz w:val="28"/>
          <w:szCs w:val="28"/>
        </w:rPr>
        <w:t>существление действий от имени з</w:t>
      </w:r>
      <w:r w:rsidR="00B668D5" w:rsidRPr="006B2F45">
        <w:rPr>
          <w:sz w:val="28"/>
          <w:szCs w:val="28"/>
        </w:rPr>
        <w:t>аявителя, заверенная печатью Заявителя, либо нотариально заверенная)</w:t>
      </w:r>
      <w:r w:rsidR="006A4979" w:rsidRPr="006B2F45">
        <w:rPr>
          <w:sz w:val="28"/>
          <w:szCs w:val="28"/>
        </w:rPr>
        <w:t>;</w:t>
      </w:r>
    </w:p>
    <w:p w:rsidR="006A4979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6A4979" w:rsidRPr="006B2F45">
        <w:rPr>
          <w:sz w:val="28"/>
          <w:szCs w:val="28"/>
        </w:rPr>
        <w:t xml:space="preserve">декларация (сведения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правонарушениях), по форме согласно приложению </w:t>
      </w:r>
      <w:r w:rsidR="007B7E92" w:rsidRPr="006B2F45">
        <w:rPr>
          <w:sz w:val="28"/>
          <w:szCs w:val="28"/>
        </w:rPr>
        <w:t>4</w:t>
      </w:r>
      <w:r w:rsidR="006A4979" w:rsidRPr="006B2F45">
        <w:rPr>
          <w:sz w:val="28"/>
          <w:szCs w:val="28"/>
        </w:rPr>
        <w:t xml:space="preserve"> к </w:t>
      </w:r>
      <w:r w:rsidR="00C20F81" w:rsidRPr="006B2F45">
        <w:rPr>
          <w:sz w:val="28"/>
          <w:szCs w:val="28"/>
        </w:rPr>
        <w:t>настоящему извещению</w:t>
      </w:r>
      <w:r w:rsidR="006A4979" w:rsidRPr="006B2F45">
        <w:rPr>
          <w:sz w:val="28"/>
          <w:szCs w:val="28"/>
        </w:rPr>
        <w:t>;</w:t>
      </w:r>
    </w:p>
    <w:p w:rsidR="00B668D5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6A4979" w:rsidRPr="006B2F45">
        <w:rPr>
          <w:sz w:val="28"/>
          <w:szCs w:val="28"/>
        </w:rPr>
        <w:t>банковские реквизиты;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копия устава (</w:t>
      </w:r>
      <w:r w:rsidR="00E96AD0" w:rsidRPr="006B2F45">
        <w:rPr>
          <w:sz w:val="28"/>
          <w:szCs w:val="28"/>
        </w:rPr>
        <w:t xml:space="preserve">для </w:t>
      </w:r>
      <w:r w:rsidR="0035581F" w:rsidRPr="006B2F45">
        <w:rPr>
          <w:sz w:val="28"/>
          <w:szCs w:val="28"/>
        </w:rPr>
        <w:t>юридического лица</w:t>
      </w:r>
      <w:r w:rsidR="00E96AD0" w:rsidRPr="006B2F45">
        <w:rPr>
          <w:sz w:val="28"/>
          <w:szCs w:val="28"/>
        </w:rPr>
        <w:t>)</w:t>
      </w:r>
      <w:r w:rsidR="0035581F"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6A4979" w:rsidRPr="006B2F45">
        <w:rPr>
          <w:sz w:val="28"/>
          <w:szCs w:val="28"/>
        </w:rPr>
        <w:t xml:space="preserve">согласие на обработку персональных данных (для индивидуального предпринимателя), по форме </w:t>
      </w:r>
      <w:r w:rsidR="00115ED8" w:rsidRPr="006B2F45">
        <w:rPr>
          <w:sz w:val="28"/>
          <w:szCs w:val="28"/>
        </w:rPr>
        <w:t xml:space="preserve">согласно приложению </w:t>
      </w:r>
      <w:r w:rsidR="007B7E92" w:rsidRPr="006B2F45">
        <w:rPr>
          <w:sz w:val="28"/>
          <w:szCs w:val="28"/>
        </w:rPr>
        <w:t>5</w:t>
      </w:r>
      <w:r w:rsidR="006A4979" w:rsidRPr="006B2F45">
        <w:rPr>
          <w:sz w:val="28"/>
          <w:szCs w:val="28"/>
        </w:rPr>
        <w:t xml:space="preserve"> к </w:t>
      </w:r>
      <w:r w:rsidR="00115ED8" w:rsidRPr="006B2F45">
        <w:rPr>
          <w:sz w:val="28"/>
          <w:szCs w:val="28"/>
        </w:rPr>
        <w:t>настоящему извещению.</w:t>
      </w:r>
    </w:p>
    <w:p w:rsidR="00487FC8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 xml:space="preserve">Документы, запрашиваемые Комиссией в порядке межведомственного информационного взаимодействия, которые </w:t>
      </w:r>
      <w:r w:rsidR="008E11CD" w:rsidRPr="006B2F45">
        <w:rPr>
          <w:sz w:val="28"/>
          <w:szCs w:val="28"/>
        </w:rPr>
        <w:t>заявитель вправе приложить к з</w:t>
      </w:r>
      <w:r w:rsidR="00487FC8" w:rsidRPr="006B2F45">
        <w:rPr>
          <w:sz w:val="28"/>
          <w:szCs w:val="28"/>
        </w:rPr>
        <w:t>аявке по собственной инициативе:</w:t>
      </w:r>
    </w:p>
    <w:p w:rsidR="00487FC8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(ЕГРИП);</w:t>
      </w:r>
    </w:p>
    <w:p w:rsidR="00487FC8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>свидетельство о постановке на учет в налоговом органе (копия);</w:t>
      </w:r>
    </w:p>
    <w:p w:rsidR="00CB514B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87FC8" w:rsidRPr="006B2F45">
        <w:rPr>
          <w:sz w:val="28"/>
          <w:szCs w:val="28"/>
        </w:rPr>
        <w:t>идентификационный номер налогоплательщика (копия).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E84EC0" w:rsidRPr="006B2F45">
        <w:rPr>
          <w:sz w:val="28"/>
          <w:szCs w:val="28"/>
        </w:rPr>
        <w:t>Заявитель</w:t>
      </w:r>
      <w:r w:rsidR="0035581F" w:rsidRPr="006B2F45">
        <w:rPr>
          <w:sz w:val="28"/>
          <w:szCs w:val="28"/>
        </w:rPr>
        <w:t>, подавший заявку</w:t>
      </w:r>
      <w:r w:rsidR="00BF7197" w:rsidRPr="006B2F45">
        <w:rPr>
          <w:sz w:val="28"/>
          <w:szCs w:val="28"/>
        </w:rPr>
        <w:t>, вправе отозвать заявку в любое</w:t>
      </w:r>
      <w:r w:rsidR="0035581F" w:rsidRPr="006B2F45">
        <w:rPr>
          <w:sz w:val="28"/>
          <w:szCs w:val="28"/>
        </w:rPr>
        <w:t xml:space="preserve"> </w:t>
      </w:r>
      <w:r w:rsidR="00FE24A7" w:rsidRPr="006B2F45">
        <w:rPr>
          <w:sz w:val="28"/>
          <w:szCs w:val="28"/>
        </w:rPr>
        <w:t xml:space="preserve">время до </w:t>
      </w:r>
      <w:r w:rsidR="00BF7197" w:rsidRPr="006B2F45">
        <w:rPr>
          <w:sz w:val="28"/>
          <w:szCs w:val="28"/>
        </w:rPr>
        <w:t>момента рассмотрения Комиссией заявок</w:t>
      </w:r>
      <w:r w:rsidR="0035581F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Комиссия, </w:t>
      </w:r>
      <w:r w:rsidR="00E84EC0" w:rsidRPr="006B2F45">
        <w:rPr>
          <w:sz w:val="28"/>
          <w:szCs w:val="28"/>
        </w:rPr>
        <w:t>заявители</w:t>
      </w:r>
      <w:r w:rsidR="0035581F" w:rsidRPr="006B2F45">
        <w:rPr>
          <w:sz w:val="28"/>
          <w:szCs w:val="28"/>
        </w:rPr>
        <w:t>, подавшие заявки на участие в аукционе, обязаны обеспечить конфиденциальность сведений, содержащихся в таких заявках, до рассмотрения заявок.</w:t>
      </w:r>
    </w:p>
    <w:p w:rsidR="00F65307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Заявки, полученные после окончания срока приема заявок на участие в аукционе, не рассматриваются и в тот же день возвращаются участникам, подавшим такие заявки.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</w:p>
    <w:p w:rsidR="0035581F" w:rsidRPr="00F65307" w:rsidRDefault="00AA16CA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5</w:t>
      </w:r>
      <w:r w:rsidR="0035581F" w:rsidRPr="00F65307">
        <w:rPr>
          <w:b/>
          <w:sz w:val="28"/>
          <w:szCs w:val="28"/>
        </w:rPr>
        <w:t>. Порядок рассмотрения заявок на участие в аукционе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1.</w:t>
      </w:r>
      <w:r w:rsidRPr="006B2F45">
        <w:rPr>
          <w:sz w:val="28"/>
          <w:szCs w:val="28"/>
        </w:rPr>
        <w:tab/>
        <w:t xml:space="preserve">Комиссия рассматривает заявки на участие в аукционе на соответствие требованиям, установленным данным извещением. Место рассмотрения заявок Камчатский край, город Елизово, улица Виталия Кручины, дом 20, этаж 2, кабинет </w:t>
      </w:r>
      <w:r w:rsidR="00040A25" w:rsidRPr="006B2F45">
        <w:rPr>
          <w:sz w:val="28"/>
          <w:szCs w:val="28"/>
        </w:rPr>
        <w:t>20</w:t>
      </w:r>
      <w:r w:rsidR="007C3EF4" w:rsidRPr="006B2F45">
        <w:rPr>
          <w:sz w:val="28"/>
          <w:szCs w:val="28"/>
        </w:rPr>
        <w:t>1</w:t>
      </w:r>
      <w:r w:rsidRPr="006B2F45">
        <w:rPr>
          <w:sz w:val="28"/>
          <w:szCs w:val="28"/>
        </w:rPr>
        <w:t>.</w:t>
      </w:r>
    </w:p>
    <w:p w:rsidR="00201387" w:rsidRPr="006B2F45" w:rsidRDefault="009760C4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2.</w:t>
      </w:r>
      <w:r w:rsidR="0035581F" w:rsidRPr="006B2F45">
        <w:rPr>
          <w:sz w:val="28"/>
          <w:szCs w:val="28"/>
        </w:rPr>
        <w:tab/>
      </w:r>
      <w:r w:rsidR="00201387" w:rsidRPr="006B2F45">
        <w:rPr>
          <w:sz w:val="28"/>
          <w:szCs w:val="28"/>
        </w:rPr>
        <w:t>Дата и время рассмотрения заявок 1</w:t>
      </w:r>
      <w:r w:rsidR="00E0462D" w:rsidRPr="006B2F45">
        <w:rPr>
          <w:sz w:val="28"/>
          <w:szCs w:val="28"/>
        </w:rPr>
        <w:t>1</w:t>
      </w:r>
      <w:r w:rsidR="00475B32" w:rsidRPr="00F65307">
        <w:rPr>
          <w:sz w:val="28"/>
          <w:szCs w:val="28"/>
          <w:vertAlign w:val="superscript"/>
        </w:rPr>
        <w:t>0</w:t>
      </w:r>
      <w:r w:rsidR="00201387" w:rsidRPr="00F65307">
        <w:rPr>
          <w:sz w:val="28"/>
          <w:szCs w:val="28"/>
          <w:vertAlign w:val="superscript"/>
        </w:rPr>
        <w:t>0</w:t>
      </w:r>
      <w:r w:rsidR="00201387" w:rsidRPr="006B2F45">
        <w:rPr>
          <w:sz w:val="28"/>
          <w:szCs w:val="28"/>
        </w:rPr>
        <w:t xml:space="preserve"> </w:t>
      </w:r>
      <w:r w:rsidR="00F65307">
        <w:rPr>
          <w:sz w:val="28"/>
          <w:szCs w:val="28"/>
          <w:u w:val="single"/>
        </w:rPr>
        <w:t>18</w:t>
      </w:r>
      <w:r w:rsidR="00201387" w:rsidRPr="00F65307">
        <w:rPr>
          <w:sz w:val="28"/>
          <w:szCs w:val="28"/>
          <w:u w:val="single"/>
        </w:rPr>
        <w:t>.</w:t>
      </w:r>
      <w:r w:rsidR="00227374">
        <w:rPr>
          <w:sz w:val="28"/>
          <w:szCs w:val="28"/>
          <w:u w:val="single"/>
        </w:rPr>
        <w:t>0</w:t>
      </w:r>
      <w:r w:rsidR="00227374" w:rsidRPr="00227374">
        <w:rPr>
          <w:sz w:val="28"/>
          <w:szCs w:val="28"/>
          <w:u w:val="single"/>
        </w:rPr>
        <w:t>8</w:t>
      </w:r>
      <w:r w:rsidR="00201387" w:rsidRPr="00F65307">
        <w:rPr>
          <w:sz w:val="28"/>
          <w:szCs w:val="28"/>
          <w:u w:val="single"/>
        </w:rPr>
        <w:t>.20</w:t>
      </w:r>
      <w:r w:rsidR="00725A8B" w:rsidRPr="00F65307">
        <w:rPr>
          <w:sz w:val="28"/>
          <w:szCs w:val="28"/>
          <w:u w:val="single"/>
        </w:rPr>
        <w:t>22</w:t>
      </w:r>
      <w:r w:rsidR="00201387" w:rsidRPr="006B2F45">
        <w:rPr>
          <w:sz w:val="28"/>
          <w:szCs w:val="28"/>
        </w:rPr>
        <w:t>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  <w:t xml:space="preserve">На основании результатов рассмотрения заявок на участие в аукционе Комиссия принимает одно из следующих решений и уведомляет </w:t>
      </w:r>
      <w:r w:rsidR="005D2007" w:rsidRPr="006B2F45">
        <w:rPr>
          <w:sz w:val="28"/>
          <w:szCs w:val="28"/>
        </w:rPr>
        <w:t>заявителей</w:t>
      </w:r>
      <w:r w:rsidRPr="006B2F45">
        <w:rPr>
          <w:sz w:val="28"/>
          <w:szCs w:val="28"/>
        </w:rPr>
        <w:t xml:space="preserve"> о принятом решении: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о допуске к участию в аукционе и о признании его участником аукциона;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об отказе в допуске к участию в аукционе;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об отказе в проведен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 xml:space="preserve">кциона в случае несоответствия всех поданных </w:t>
      </w:r>
      <w:r w:rsidR="00B20EEB" w:rsidRPr="006B2F45">
        <w:rPr>
          <w:sz w:val="28"/>
          <w:szCs w:val="28"/>
        </w:rPr>
        <w:t>з</w:t>
      </w:r>
      <w:r w:rsidR="0035581F" w:rsidRPr="006B2F45">
        <w:rPr>
          <w:sz w:val="28"/>
          <w:szCs w:val="28"/>
        </w:rPr>
        <w:t>аявок требованиям данного извещения.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4.</w:t>
      </w:r>
      <w:r w:rsidRPr="006B2F45">
        <w:rPr>
          <w:sz w:val="28"/>
          <w:szCs w:val="28"/>
        </w:rPr>
        <w:tab/>
      </w:r>
      <w:r w:rsidR="00DE6F7E" w:rsidRPr="006B2F45">
        <w:rPr>
          <w:sz w:val="28"/>
          <w:szCs w:val="28"/>
        </w:rPr>
        <w:t>Заявитель</w:t>
      </w:r>
      <w:r w:rsidRPr="006B2F45">
        <w:rPr>
          <w:sz w:val="28"/>
          <w:szCs w:val="28"/>
        </w:rPr>
        <w:t xml:space="preserve"> не допускается Комиссией к участию в аукционе в следующих случаях: 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1)</w:t>
      </w:r>
      <w:r w:rsidRPr="006B2F45">
        <w:rPr>
          <w:sz w:val="28"/>
          <w:szCs w:val="28"/>
        </w:rPr>
        <w:tab/>
        <w:t xml:space="preserve">непредставления документов, указанных </w:t>
      </w:r>
      <w:r w:rsidR="00DE6F7E" w:rsidRPr="006B2F45">
        <w:rPr>
          <w:sz w:val="28"/>
          <w:szCs w:val="28"/>
        </w:rPr>
        <w:t>в пункте 5 и 6</w:t>
      </w:r>
      <w:r w:rsidR="00221B27" w:rsidRPr="006B2F45">
        <w:rPr>
          <w:sz w:val="28"/>
          <w:szCs w:val="28"/>
        </w:rPr>
        <w:t xml:space="preserve"> части 4</w:t>
      </w:r>
      <w:r w:rsidRPr="006B2F45">
        <w:rPr>
          <w:sz w:val="28"/>
          <w:szCs w:val="28"/>
        </w:rPr>
        <w:t xml:space="preserve"> настоящего извещения, либо наличия в таких документах недостоверных сведений </w:t>
      </w:r>
      <w:r w:rsidR="00DE6F7E" w:rsidRPr="006B2F45">
        <w:rPr>
          <w:sz w:val="28"/>
          <w:szCs w:val="28"/>
        </w:rPr>
        <w:t>о заявителе</w:t>
      </w:r>
      <w:r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подписания заявки лицом, не уполномоченным </w:t>
      </w:r>
      <w:r w:rsidR="009B67A9" w:rsidRPr="006B2F45">
        <w:rPr>
          <w:sz w:val="28"/>
          <w:szCs w:val="28"/>
        </w:rPr>
        <w:t>заявителем</w:t>
      </w:r>
      <w:r w:rsidR="0035581F" w:rsidRPr="006B2F45">
        <w:rPr>
          <w:sz w:val="28"/>
          <w:szCs w:val="28"/>
        </w:rPr>
        <w:t xml:space="preserve"> на осуществление таких действий;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наличия сведений о проведении ликвидации </w:t>
      </w:r>
      <w:r w:rsidR="009B67A9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>;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о принятии арбитражным судом решения о признании </w:t>
      </w:r>
      <w:r w:rsidR="00FE7420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 xml:space="preserve"> банкротом</w:t>
      </w:r>
      <w:r w:rsidR="00FE7420" w:rsidRPr="006B2F45">
        <w:rPr>
          <w:sz w:val="28"/>
          <w:szCs w:val="28"/>
        </w:rPr>
        <w:t>,</w:t>
      </w:r>
      <w:r w:rsidR="0035581F" w:rsidRPr="006B2F45">
        <w:rPr>
          <w:sz w:val="28"/>
          <w:szCs w:val="28"/>
        </w:rPr>
        <w:t xml:space="preserve"> и об открытии конкурсного производства.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Перечень указанных оснований отказа </w:t>
      </w:r>
      <w:r w:rsidR="005A5D80" w:rsidRPr="006B2F45">
        <w:rPr>
          <w:sz w:val="28"/>
          <w:szCs w:val="28"/>
        </w:rPr>
        <w:t>заявителю</w:t>
      </w:r>
      <w:r w:rsidRPr="006B2F45">
        <w:rPr>
          <w:sz w:val="28"/>
          <w:szCs w:val="28"/>
        </w:rPr>
        <w:t xml:space="preserve"> в участии в аукционе является исчерпывающим.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Комиссия вправе запросить сведения о проведении ликвидации </w:t>
      </w:r>
      <w:r w:rsidR="00A471DD" w:rsidRPr="006B2F45">
        <w:rPr>
          <w:sz w:val="28"/>
          <w:szCs w:val="28"/>
        </w:rPr>
        <w:t>заявителя</w:t>
      </w:r>
      <w:r w:rsidRPr="006B2F45">
        <w:rPr>
          <w:sz w:val="28"/>
          <w:szCs w:val="28"/>
        </w:rPr>
        <w:t xml:space="preserve">, о принятии арбитражным судом решения о признании </w:t>
      </w:r>
      <w:r w:rsidR="00A471DD" w:rsidRPr="006B2F45">
        <w:rPr>
          <w:sz w:val="28"/>
          <w:szCs w:val="28"/>
        </w:rPr>
        <w:t>заявителя</w:t>
      </w:r>
      <w:r w:rsidRPr="006B2F45">
        <w:rPr>
          <w:sz w:val="28"/>
          <w:szCs w:val="28"/>
        </w:rPr>
        <w:t xml:space="preserve"> банкротом</w:t>
      </w:r>
      <w:r w:rsidR="00A471DD" w:rsidRPr="006B2F45">
        <w:rPr>
          <w:sz w:val="28"/>
          <w:szCs w:val="28"/>
        </w:rPr>
        <w:t>,</w:t>
      </w:r>
      <w:r w:rsidRPr="006B2F45">
        <w:rPr>
          <w:sz w:val="28"/>
          <w:szCs w:val="28"/>
        </w:rPr>
        <w:t xml:space="preserve"> и об открытии конкурсного производства.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="003C6802" w:rsidRPr="006B2F45">
        <w:rPr>
          <w:sz w:val="28"/>
          <w:szCs w:val="28"/>
        </w:rPr>
        <w:t>Заявители</w:t>
      </w:r>
      <w:r w:rsidR="0035581F" w:rsidRPr="006B2F45">
        <w:rPr>
          <w:sz w:val="28"/>
          <w:szCs w:val="28"/>
        </w:rPr>
        <w:t xml:space="preserve">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В случае признания </w:t>
      </w:r>
      <w:r w:rsidR="0003768E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 xml:space="preserve"> участником аукциона, представленные в составе заявки на участие в аукционе документы не</w:t>
      </w:r>
      <w:r w:rsidR="00D46CA6" w:rsidRPr="006B2F45">
        <w:rPr>
          <w:sz w:val="28"/>
          <w:szCs w:val="28"/>
        </w:rPr>
        <w:t xml:space="preserve"> возвращаются</w:t>
      </w:r>
      <w:r w:rsidR="0035581F" w:rsidRPr="006B2F45">
        <w:rPr>
          <w:sz w:val="28"/>
          <w:szCs w:val="28"/>
        </w:rPr>
        <w:t>.</w:t>
      </w:r>
    </w:p>
    <w:p w:rsidR="00F65307" w:rsidRDefault="00F65307" w:rsidP="006B2F45">
      <w:pPr>
        <w:rPr>
          <w:sz w:val="28"/>
          <w:szCs w:val="28"/>
        </w:rPr>
      </w:pPr>
    </w:p>
    <w:p w:rsidR="0035581F" w:rsidRPr="00F65307" w:rsidRDefault="00AA16CA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6</w:t>
      </w:r>
      <w:r w:rsidR="0035581F" w:rsidRPr="00F65307">
        <w:rPr>
          <w:b/>
          <w:sz w:val="28"/>
          <w:szCs w:val="28"/>
        </w:rPr>
        <w:t>. Порядок проведение аукциона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В аукционе могут участвовать только </w:t>
      </w:r>
      <w:r w:rsidR="005874DC" w:rsidRPr="006B2F45">
        <w:rPr>
          <w:sz w:val="28"/>
          <w:szCs w:val="28"/>
        </w:rPr>
        <w:t>заявители</w:t>
      </w:r>
      <w:r w:rsidR="0035581F" w:rsidRPr="006B2F45">
        <w:rPr>
          <w:sz w:val="28"/>
          <w:szCs w:val="28"/>
        </w:rPr>
        <w:t>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544BD1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Аукцион будет проводиться в администрации Елизовского городского поселения по адресу</w:t>
      </w:r>
      <w:r w:rsidR="001374DD" w:rsidRPr="006B2F45">
        <w:rPr>
          <w:sz w:val="28"/>
          <w:szCs w:val="28"/>
        </w:rPr>
        <w:t>:</w:t>
      </w:r>
      <w:r w:rsidR="0035581F" w:rsidRPr="006B2F45">
        <w:rPr>
          <w:sz w:val="28"/>
          <w:szCs w:val="28"/>
        </w:rPr>
        <w:t xml:space="preserve"> Камчатский край, город Елизово, улица Виталия Кручины, дом 20, этаж 2, кабинет </w:t>
      </w:r>
      <w:r w:rsidR="00D01429" w:rsidRPr="006B2F45">
        <w:rPr>
          <w:sz w:val="28"/>
          <w:szCs w:val="28"/>
        </w:rPr>
        <w:t>20</w:t>
      </w:r>
      <w:r w:rsidR="009C4E68" w:rsidRPr="006B2F45">
        <w:rPr>
          <w:sz w:val="28"/>
          <w:szCs w:val="28"/>
        </w:rPr>
        <w:t>1</w:t>
      </w:r>
      <w:r w:rsidR="00101648" w:rsidRPr="006B2F45">
        <w:rPr>
          <w:sz w:val="28"/>
          <w:szCs w:val="28"/>
        </w:rPr>
        <w:t xml:space="preserve"> в 1</w:t>
      </w:r>
      <w:r w:rsidR="00227374" w:rsidRPr="00227374">
        <w:rPr>
          <w:sz w:val="28"/>
          <w:szCs w:val="28"/>
        </w:rPr>
        <w:t>2</w:t>
      </w:r>
      <w:r w:rsidR="00D220A8" w:rsidRPr="00F65307">
        <w:rPr>
          <w:sz w:val="28"/>
          <w:szCs w:val="28"/>
          <w:vertAlign w:val="superscript"/>
        </w:rPr>
        <w:t>0</w:t>
      </w:r>
      <w:r w:rsidR="00101648" w:rsidRPr="00F65307">
        <w:rPr>
          <w:sz w:val="28"/>
          <w:szCs w:val="28"/>
          <w:vertAlign w:val="superscript"/>
        </w:rPr>
        <w:t>0</w:t>
      </w:r>
      <w:r w:rsidR="00101648" w:rsidRPr="006B2F45">
        <w:rPr>
          <w:sz w:val="28"/>
          <w:szCs w:val="28"/>
        </w:rPr>
        <w:t xml:space="preserve"> </w:t>
      </w:r>
      <w:r w:rsidR="00C635B2" w:rsidRPr="00F65307">
        <w:rPr>
          <w:sz w:val="28"/>
          <w:szCs w:val="28"/>
          <w:u w:val="single"/>
        </w:rPr>
        <w:t>23</w:t>
      </w:r>
      <w:r w:rsidR="00101648" w:rsidRPr="00F65307">
        <w:rPr>
          <w:sz w:val="28"/>
          <w:szCs w:val="28"/>
          <w:u w:val="single"/>
        </w:rPr>
        <w:t>.</w:t>
      </w:r>
      <w:r w:rsidR="00BD0622" w:rsidRPr="00F65307">
        <w:rPr>
          <w:sz w:val="28"/>
          <w:szCs w:val="28"/>
          <w:u w:val="single"/>
        </w:rPr>
        <w:t>0</w:t>
      </w:r>
      <w:r w:rsidR="00C635B2" w:rsidRPr="00F65307">
        <w:rPr>
          <w:sz w:val="28"/>
          <w:szCs w:val="28"/>
          <w:u w:val="single"/>
        </w:rPr>
        <w:t>8</w:t>
      </w:r>
      <w:r w:rsidR="00101648" w:rsidRPr="00F65307">
        <w:rPr>
          <w:sz w:val="28"/>
          <w:szCs w:val="28"/>
          <w:u w:val="single"/>
        </w:rPr>
        <w:t>.20</w:t>
      </w:r>
      <w:r w:rsidR="00BD0622" w:rsidRPr="00F65307">
        <w:rPr>
          <w:sz w:val="28"/>
          <w:szCs w:val="28"/>
          <w:u w:val="single"/>
        </w:rPr>
        <w:t>22</w:t>
      </w:r>
      <w:r w:rsidR="00101648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ни одного предложения о более высокой цене не поступило, такой аукцион завершается.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Аукцион проводится путем повышения начальной цены за право размещения Объекта, указанной в данном извещении.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При проведен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>кциона его участники подают предложения о цене в пределах шага аукциона.</w:t>
      </w:r>
      <w:r w:rsidR="00161A7D" w:rsidRPr="006B2F45">
        <w:rPr>
          <w:sz w:val="28"/>
          <w:szCs w:val="28"/>
        </w:rPr>
        <w:t xml:space="preserve"> Допускается вносить </w:t>
      </w:r>
      <w:r w:rsidR="00674344" w:rsidRPr="006B2F45">
        <w:rPr>
          <w:sz w:val="28"/>
          <w:szCs w:val="28"/>
        </w:rPr>
        <w:t xml:space="preserve">заявления о цене, кратной шагу аукциона. Эта цена </w:t>
      </w:r>
      <w:proofErr w:type="gramStart"/>
      <w:r w:rsidR="00674344" w:rsidRPr="006B2F45">
        <w:rPr>
          <w:sz w:val="28"/>
          <w:szCs w:val="28"/>
        </w:rPr>
        <w:t>заявляется</w:t>
      </w:r>
      <w:proofErr w:type="gramEnd"/>
      <w:r w:rsidR="00674344" w:rsidRPr="006B2F45">
        <w:rPr>
          <w:sz w:val="28"/>
          <w:szCs w:val="28"/>
        </w:rPr>
        <w:t xml:space="preserve"> участниками аукциона путем поднятия карточек и ее оглашения.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Комиссия принимает </w:t>
      </w:r>
      <w:r w:rsidR="000E3C98" w:rsidRPr="006B2F45">
        <w:rPr>
          <w:sz w:val="28"/>
          <w:szCs w:val="28"/>
        </w:rPr>
        <w:t>предложения от участников аукциона</w:t>
      </w:r>
      <w:r w:rsidR="0035581F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Победителем аукциона, признается участник, предложивший наибольшую цену за приобретаемое право.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По завершению аукциона</w:t>
      </w:r>
      <w:r w:rsidR="00A458F1" w:rsidRPr="006B2F45">
        <w:rPr>
          <w:sz w:val="28"/>
          <w:szCs w:val="28"/>
        </w:rPr>
        <w:t xml:space="preserve"> по каждому лоту</w:t>
      </w:r>
      <w:r w:rsidR="0035581F" w:rsidRPr="006B2F45">
        <w:rPr>
          <w:sz w:val="28"/>
          <w:szCs w:val="28"/>
        </w:rPr>
        <w:t xml:space="preserve"> председатель Комиссии объявляет о продаже лота, называет </w:t>
      </w:r>
      <w:r w:rsidR="00A458F1" w:rsidRPr="006B2F45">
        <w:rPr>
          <w:sz w:val="28"/>
          <w:szCs w:val="28"/>
        </w:rPr>
        <w:t xml:space="preserve">победителя и </w:t>
      </w:r>
      <w:r w:rsidR="0035581F" w:rsidRPr="006B2F45">
        <w:rPr>
          <w:sz w:val="28"/>
          <w:szCs w:val="28"/>
        </w:rPr>
        <w:t>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 w:rsidR="00CE565D" w:rsidRPr="006B2F45">
        <w:rPr>
          <w:sz w:val="28"/>
          <w:szCs w:val="28"/>
        </w:rPr>
        <w:t>.</w:t>
      </w:r>
      <w:r w:rsidR="0035581F" w:rsidRPr="006B2F45">
        <w:rPr>
          <w:sz w:val="28"/>
          <w:szCs w:val="28"/>
        </w:rPr>
        <w:t xml:space="preserve"> </w:t>
      </w:r>
    </w:p>
    <w:p w:rsidR="00CE565D" w:rsidRPr="006B2F45" w:rsidRDefault="00CE565D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По каждому лоту составляется отдельный протокол, который является документом, удостоверяющим право победителя на заключение Договора.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Протокол о результатах аукциона составляется в </w:t>
      </w:r>
      <w:r w:rsidR="00CE565D" w:rsidRPr="006B2F45">
        <w:rPr>
          <w:sz w:val="28"/>
          <w:szCs w:val="28"/>
        </w:rPr>
        <w:t>одном экземпляре</w:t>
      </w:r>
      <w:r w:rsidR="0035581F" w:rsidRPr="006B2F45">
        <w:rPr>
          <w:sz w:val="28"/>
          <w:szCs w:val="28"/>
        </w:rPr>
        <w:t xml:space="preserve">, </w:t>
      </w:r>
      <w:r w:rsidR="00CE565D" w:rsidRPr="006B2F45">
        <w:rPr>
          <w:sz w:val="28"/>
          <w:szCs w:val="28"/>
        </w:rPr>
        <w:t>копия протокола выдается победителю аукциона</w:t>
      </w:r>
      <w:r w:rsidR="0035581F" w:rsidRPr="006B2F45">
        <w:rPr>
          <w:sz w:val="28"/>
          <w:szCs w:val="28"/>
        </w:rPr>
        <w:t xml:space="preserve"> </w:t>
      </w:r>
      <w:r w:rsidR="00CE565D" w:rsidRPr="006B2F45">
        <w:rPr>
          <w:sz w:val="28"/>
          <w:szCs w:val="28"/>
        </w:rPr>
        <w:t>при заключении Договора</w:t>
      </w:r>
      <w:r w:rsidR="0035581F" w:rsidRPr="006B2F45">
        <w:rPr>
          <w:sz w:val="28"/>
          <w:szCs w:val="28"/>
        </w:rPr>
        <w:t>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7B7E92" w:rsidRPr="006B2F45">
        <w:rPr>
          <w:sz w:val="28"/>
          <w:szCs w:val="28"/>
        </w:rPr>
        <w:t>6</w:t>
      </w:r>
      <w:r w:rsidR="0035581F" w:rsidRPr="006B2F45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В случае отказа или уклонения победителя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Договора, Комиссия признает аукцион несостоявшимся и оформляет протокол о признан</w:t>
      </w:r>
      <w:proofErr w:type="gramStart"/>
      <w:r w:rsidR="0035581F" w:rsidRPr="006B2F45">
        <w:rPr>
          <w:sz w:val="28"/>
          <w:szCs w:val="28"/>
        </w:rPr>
        <w:t>ии ау</w:t>
      </w:r>
      <w:proofErr w:type="gramEnd"/>
      <w:r w:rsidR="0035581F" w:rsidRPr="006B2F45">
        <w:rPr>
          <w:sz w:val="28"/>
          <w:szCs w:val="28"/>
        </w:rPr>
        <w:t>кциона несостоявшимся.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 xml:space="preserve">Действия </w:t>
      </w:r>
      <w:r w:rsidR="00D72848" w:rsidRPr="006B2F45">
        <w:rPr>
          <w:sz w:val="28"/>
          <w:szCs w:val="28"/>
        </w:rPr>
        <w:t>победителя</w:t>
      </w:r>
      <w:r w:rsidR="0035581F" w:rsidRPr="006B2F45">
        <w:rPr>
          <w:sz w:val="28"/>
          <w:szCs w:val="28"/>
        </w:rPr>
        <w:t xml:space="preserve">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35581F" w:rsidRPr="006B2F45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6B2F45" w:rsidRDefault="002F1A2D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="00A235D5" w:rsidRPr="006B2F45">
        <w:rPr>
          <w:sz w:val="28"/>
          <w:szCs w:val="28"/>
        </w:rPr>
        <w:t>Администрация</w:t>
      </w:r>
      <w:r w:rsidR="0035581F" w:rsidRPr="006B2F45">
        <w:rPr>
          <w:sz w:val="28"/>
          <w:szCs w:val="28"/>
        </w:rPr>
        <w:t xml:space="preserve"> вправе отказаться от проведения аукциона в любое время, но не позднее, чем за </w:t>
      </w:r>
      <w:r w:rsidR="00CF5B64" w:rsidRPr="006B2F45">
        <w:rPr>
          <w:sz w:val="28"/>
          <w:szCs w:val="28"/>
        </w:rPr>
        <w:t xml:space="preserve">три </w:t>
      </w:r>
      <w:r w:rsidR="00BF0FE4" w:rsidRPr="006B2F45">
        <w:rPr>
          <w:sz w:val="28"/>
          <w:szCs w:val="28"/>
        </w:rPr>
        <w:t>дня</w:t>
      </w:r>
      <w:r w:rsidR="0035581F" w:rsidRPr="006B2F45">
        <w:rPr>
          <w:sz w:val="28"/>
          <w:szCs w:val="28"/>
        </w:rPr>
        <w:t xml:space="preserve"> до наступления даты его проведения. Извещение об отказе от проведения аукциона подлежит официальному опубликованию </w:t>
      </w:r>
      <w:r w:rsidR="00BF0FE4" w:rsidRPr="006B2F45">
        <w:rPr>
          <w:sz w:val="28"/>
          <w:szCs w:val="28"/>
        </w:rPr>
        <w:t>не позднее следующего рабочего дня</w:t>
      </w:r>
      <w:r w:rsidR="0035581F" w:rsidRPr="006B2F45">
        <w:rPr>
          <w:sz w:val="28"/>
          <w:szCs w:val="28"/>
        </w:rPr>
        <w:t xml:space="preserve"> </w:t>
      </w:r>
      <w:r w:rsidR="002602C6" w:rsidRPr="006B2F45">
        <w:rPr>
          <w:sz w:val="28"/>
          <w:szCs w:val="28"/>
        </w:rPr>
        <w:t>после</w:t>
      </w:r>
      <w:r w:rsidR="0035581F" w:rsidRPr="006B2F45">
        <w:rPr>
          <w:sz w:val="28"/>
          <w:szCs w:val="28"/>
        </w:rPr>
        <w:t xml:space="preserve"> принятия решения об отказе от проведения аукциона.</w:t>
      </w:r>
    </w:p>
    <w:p w:rsidR="0035581F" w:rsidRPr="006B2F45" w:rsidRDefault="0035581F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 xml:space="preserve">В течение </w:t>
      </w:r>
      <w:r w:rsidR="00A235D5" w:rsidRPr="006B2F45">
        <w:rPr>
          <w:sz w:val="28"/>
          <w:szCs w:val="28"/>
        </w:rPr>
        <w:t>следующего рабочего дня</w:t>
      </w:r>
      <w:r w:rsidRPr="006B2F45">
        <w:rPr>
          <w:sz w:val="28"/>
          <w:szCs w:val="28"/>
        </w:rPr>
        <w:t xml:space="preserve"> </w:t>
      </w:r>
      <w:r w:rsidR="00A235D5" w:rsidRPr="006B2F45">
        <w:rPr>
          <w:sz w:val="28"/>
          <w:szCs w:val="28"/>
        </w:rPr>
        <w:t>после дня</w:t>
      </w:r>
      <w:r w:rsidRPr="006B2F45">
        <w:rPr>
          <w:sz w:val="28"/>
          <w:szCs w:val="28"/>
        </w:rPr>
        <w:t xml:space="preserve"> принятия</w:t>
      </w:r>
      <w:r w:rsidR="00A235D5" w:rsidRPr="006B2F45">
        <w:rPr>
          <w:sz w:val="28"/>
          <w:szCs w:val="28"/>
        </w:rPr>
        <w:t xml:space="preserve"> Администрацией</w:t>
      </w:r>
      <w:r w:rsidRPr="006B2F45">
        <w:rPr>
          <w:sz w:val="28"/>
          <w:szCs w:val="28"/>
        </w:rPr>
        <w:t xml:space="preserve"> </w:t>
      </w:r>
      <w:r w:rsidR="00A235D5" w:rsidRPr="006B2F45">
        <w:rPr>
          <w:sz w:val="28"/>
          <w:szCs w:val="28"/>
        </w:rPr>
        <w:t xml:space="preserve">указанного </w:t>
      </w:r>
      <w:r w:rsidRPr="006B2F45">
        <w:rPr>
          <w:sz w:val="28"/>
          <w:szCs w:val="28"/>
        </w:rPr>
        <w:t xml:space="preserve">решения </w:t>
      </w:r>
      <w:r w:rsidR="00A235D5" w:rsidRPr="006B2F45">
        <w:rPr>
          <w:sz w:val="28"/>
          <w:szCs w:val="28"/>
        </w:rPr>
        <w:t>она</w:t>
      </w:r>
      <w:r w:rsidRPr="006B2F45">
        <w:rPr>
          <w:sz w:val="28"/>
          <w:szCs w:val="28"/>
        </w:rPr>
        <w:t xml:space="preserve"> направляет уведомления всем </w:t>
      </w:r>
      <w:r w:rsidR="002602C6" w:rsidRPr="006B2F45">
        <w:rPr>
          <w:sz w:val="28"/>
          <w:szCs w:val="28"/>
        </w:rPr>
        <w:t>з</w:t>
      </w:r>
      <w:r w:rsidR="00A235D5" w:rsidRPr="006B2F45">
        <w:rPr>
          <w:sz w:val="28"/>
          <w:szCs w:val="28"/>
        </w:rPr>
        <w:t>аявителям</w:t>
      </w:r>
      <w:r w:rsidRPr="006B2F45">
        <w:rPr>
          <w:sz w:val="28"/>
          <w:szCs w:val="28"/>
        </w:rPr>
        <w:t>, подавшим заявки</w:t>
      </w:r>
      <w:r w:rsidR="00A235D5" w:rsidRPr="006B2F45">
        <w:rPr>
          <w:sz w:val="28"/>
          <w:szCs w:val="28"/>
        </w:rPr>
        <w:t>.</w:t>
      </w:r>
      <w:r w:rsidRPr="006B2F45">
        <w:rPr>
          <w:sz w:val="28"/>
          <w:szCs w:val="28"/>
        </w:rPr>
        <w:t xml:space="preserve">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</w:t>
      </w:r>
      <w:r w:rsidR="00A235D5" w:rsidRPr="006B2F45">
        <w:rPr>
          <w:sz w:val="28"/>
          <w:szCs w:val="28"/>
        </w:rPr>
        <w:t>кционе вскрываются для выявления</w:t>
      </w:r>
      <w:r w:rsidRPr="006B2F45">
        <w:rPr>
          <w:sz w:val="28"/>
          <w:szCs w:val="28"/>
        </w:rPr>
        <w:t xml:space="preserve"> этих сведений. </w:t>
      </w:r>
    </w:p>
    <w:p w:rsidR="00F65307" w:rsidRDefault="00F65307" w:rsidP="006B2F45">
      <w:pPr>
        <w:rPr>
          <w:sz w:val="28"/>
          <w:szCs w:val="28"/>
        </w:rPr>
      </w:pPr>
    </w:p>
    <w:p w:rsidR="0035581F" w:rsidRPr="00F65307" w:rsidRDefault="00AA16CA" w:rsidP="00F65307">
      <w:pPr>
        <w:jc w:val="center"/>
        <w:rPr>
          <w:b/>
          <w:sz w:val="28"/>
          <w:szCs w:val="28"/>
        </w:rPr>
      </w:pPr>
      <w:r w:rsidRPr="00F65307">
        <w:rPr>
          <w:b/>
          <w:sz w:val="28"/>
          <w:szCs w:val="28"/>
        </w:rPr>
        <w:t>7</w:t>
      </w:r>
      <w:r w:rsidR="0035581F" w:rsidRPr="00F65307">
        <w:rPr>
          <w:b/>
          <w:sz w:val="28"/>
          <w:szCs w:val="28"/>
        </w:rPr>
        <w:t xml:space="preserve">. Последствия признания аукциона </w:t>
      </w:r>
      <w:proofErr w:type="gramStart"/>
      <w:r w:rsidR="0035581F" w:rsidRPr="00F65307">
        <w:rPr>
          <w:b/>
          <w:sz w:val="28"/>
          <w:szCs w:val="28"/>
        </w:rPr>
        <w:t>несостоявшимся</w:t>
      </w:r>
      <w:proofErr w:type="gramEnd"/>
    </w:p>
    <w:p w:rsidR="0035581F" w:rsidRPr="006B2F45" w:rsidRDefault="00F65307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35581F" w:rsidRPr="006B2F45">
        <w:rPr>
          <w:sz w:val="28"/>
          <w:szCs w:val="28"/>
        </w:rPr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</w:t>
      </w:r>
      <w:r w:rsidR="00A44714" w:rsidRPr="006B2F45">
        <w:rPr>
          <w:sz w:val="28"/>
          <w:szCs w:val="28"/>
        </w:rPr>
        <w:t>заявителей</w:t>
      </w:r>
      <w:r w:rsidR="0035581F" w:rsidRPr="006B2F45">
        <w:rPr>
          <w:sz w:val="28"/>
          <w:szCs w:val="28"/>
        </w:rPr>
        <w:t xml:space="preserve">, подавших заявки на участие в аукционе, или о допуске к участию в аукционе и признании участником аукциона только одного </w:t>
      </w:r>
      <w:r w:rsidR="00A44714" w:rsidRPr="006B2F45">
        <w:rPr>
          <w:sz w:val="28"/>
          <w:szCs w:val="28"/>
        </w:rPr>
        <w:t>заявителя</w:t>
      </w:r>
      <w:r w:rsidR="0035581F" w:rsidRPr="006B2F45">
        <w:rPr>
          <w:sz w:val="28"/>
          <w:szCs w:val="28"/>
        </w:rPr>
        <w:t>, подавшего заявку на участие в аукционе, аукцион признается несостоявшимся.</w:t>
      </w:r>
      <w:proofErr w:type="gramEnd"/>
      <w:r w:rsidR="0035581F" w:rsidRPr="006B2F45">
        <w:rPr>
          <w:sz w:val="28"/>
          <w:szCs w:val="28"/>
        </w:rPr>
        <w:t xml:space="preserve"> </w:t>
      </w:r>
      <w:proofErr w:type="gramStart"/>
      <w:r w:rsidR="0035581F" w:rsidRPr="006B2F45">
        <w:rPr>
          <w:sz w:val="28"/>
          <w:szCs w:val="28"/>
        </w:rPr>
        <w:t xml:space="preserve">В случае если извещением о проведении </w:t>
      </w:r>
      <w:r w:rsidR="0035581F" w:rsidRPr="006B2F45">
        <w:rPr>
          <w:sz w:val="28"/>
          <w:szCs w:val="28"/>
        </w:rPr>
        <w:lastRenderedPageBreak/>
        <w:t xml:space="preserve">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</w:t>
      </w:r>
      <w:r w:rsidR="00A44714" w:rsidRPr="006B2F45">
        <w:rPr>
          <w:sz w:val="28"/>
          <w:szCs w:val="28"/>
        </w:rPr>
        <w:t>заявителей</w:t>
      </w:r>
      <w:r w:rsidR="0035581F" w:rsidRPr="006B2F45">
        <w:rPr>
          <w:sz w:val="28"/>
          <w:szCs w:val="28"/>
        </w:rPr>
        <w:t xml:space="preserve">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</w:t>
      </w:r>
      <w:r w:rsidR="00A44714" w:rsidRPr="006B2F45">
        <w:rPr>
          <w:sz w:val="28"/>
          <w:szCs w:val="28"/>
        </w:rPr>
        <w:t>заявителя</w:t>
      </w:r>
      <w:proofErr w:type="gramEnd"/>
      <w:r w:rsidR="0035581F" w:rsidRPr="006B2F45">
        <w:rPr>
          <w:sz w:val="28"/>
          <w:szCs w:val="28"/>
        </w:rPr>
        <w:t>, подавшего заявку на участие в аукционе в отношении этого лота.</w:t>
      </w:r>
    </w:p>
    <w:p w:rsidR="000F18DD" w:rsidRPr="006B2F45" w:rsidRDefault="00F65307" w:rsidP="00F6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F18DD" w:rsidRPr="006B2F45">
        <w:rPr>
          <w:sz w:val="28"/>
          <w:szCs w:val="28"/>
        </w:rPr>
        <w:t xml:space="preserve">В </w:t>
      </w:r>
      <w:r w:rsidR="00E117CB" w:rsidRPr="006B2F45">
        <w:rPr>
          <w:sz w:val="28"/>
          <w:szCs w:val="28"/>
        </w:rPr>
        <w:t>случае если подана только одна з</w:t>
      </w:r>
      <w:r w:rsidR="000F18DD" w:rsidRPr="006B2F45">
        <w:rPr>
          <w:sz w:val="28"/>
          <w:szCs w:val="28"/>
        </w:rPr>
        <w:t>аявка и по р</w:t>
      </w:r>
      <w:r w:rsidR="00E117CB" w:rsidRPr="006B2F45">
        <w:rPr>
          <w:sz w:val="28"/>
          <w:szCs w:val="28"/>
        </w:rPr>
        <w:t>езультатам рассмотрения данная з</w:t>
      </w:r>
      <w:r w:rsidR="000F18DD" w:rsidRPr="006B2F45">
        <w:rPr>
          <w:sz w:val="28"/>
          <w:szCs w:val="28"/>
        </w:rPr>
        <w:t xml:space="preserve">аявка признана соответствующей требованиям Извещения, то </w:t>
      </w:r>
      <w:r w:rsidR="00E117CB" w:rsidRPr="006B2F45">
        <w:rPr>
          <w:sz w:val="28"/>
          <w:szCs w:val="28"/>
        </w:rPr>
        <w:t>з</w:t>
      </w:r>
      <w:r w:rsidR="000F18DD" w:rsidRPr="006B2F45">
        <w:rPr>
          <w:sz w:val="28"/>
          <w:szCs w:val="28"/>
        </w:rPr>
        <w:t>аявитель признается единственным участником аукциона,  аукцион признается несостоявшимся.</w:t>
      </w:r>
    </w:p>
    <w:p w:rsidR="000F18DD" w:rsidRPr="006B2F45" w:rsidRDefault="000F18DD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3.</w:t>
      </w:r>
      <w:r w:rsidRPr="006B2F45">
        <w:rPr>
          <w:sz w:val="28"/>
          <w:szCs w:val="28"/>
        </w:rPr>
        <w:tab/>
        <w:t xml:space="preserve">В случае если к участию в аукционе был допущен один </w:t>
      </w:r>
      <w:r w:rsidR="00E117CB" w:rsidRPr="006B2F45">
        <w:rPr>
          <w:sz w:val="28"/>
          <w:szCs w:val="28"/>
        </w:rPr>
        <w:t>з</w:t>
      </w:r>
      <w:r w:rsidRPr="006B2F45">
        <w:rPr>
          <w:sz w:val="28"/>
          <w:szCs w:val="28"/>
        </w:rPr>
        <w:t xml:space="preserve">аявитель или была </w:t>
      </w:r>
      <w:r w:rsidR="00E117CB" w:rsidRPr="006B2F45">
        <w:rPr>
          <w:sz w:val="28"/>
          <w:szCs w:val="28"/>
        </w:rPr>
        <w:t>подана только одна з</w:t>
      </w:r>
      <w:r w:rsidRPr="006B2F45">
        <w:rPr>
          <w:sz w:val="28"/>
          <w:szCs w:val="28"/>
        </w:rPr>
        <w:t>аявка, признанная соответствующей требованиям Извещения, аукцион признается несостоявшимся</w:t>
      </w:r>
      <w:r w:rsidR="00E117CB" w:rsidRPr="006B2F45">
        <w:rPr>
          <w:sz w:val="28"/>
          <w:szCs w:val="28"/>
        </w:rPr>
        <w:t xml:space="preserve"> в день рассмотрения з</w:t>
      </w:r>
      <w:r w:rsidRPr="006B2F45">
        <w:rPr>
          <w:sz w:val="28"/>
          <w:szCs w:val="28"/>
        </w:rPr>
        <w:t>аявок и оформляется протоколом о признан</w:t>
      </w:r>
      <w:proofErr w:type="gramStart"/>
      <w:r w:rsidRPr="006B2F45">
        <w:rPr>
          <w:sz w:val="28"/>
          <w:szCs w:val="28"/>
        </w:rPr>
        <w:t>ии ау</w:t>
      </w:r>
      <w:proofErr w:type="gramEnd"/>
      <w:r w:rsidRPr="006B2F45">
        <w:rPr>
          <w:sz w:val="28"/>
          <w:szCs w:val="28"/>
        </w:rPr>
        <w:t>кциона несостоявшимся. Договор заключается с единственным участником аукциона по начальной цене, установленной в Извещении.</w:t>
      </w:r>
    </w:p>
    <w:p w:rsidR="000F18DD" w:rsidRPr="006B2F45" w:rsidRDefault="000F18DD" w:rsidP="00F65307">
      <w:pPr>
        <w:ind w:firstLine="709"/>
        <w:jc w:val="both"/>
        <w:rPr>
          <w:sz w:val="28"/>
          <w:szCs w:val="28"/>
        </w:rPr>
      </w:pPr>
      <w:r w:rsidRPr="006B2F45">
        <w:rPr>
          <w:sz w:val="28"/>
          <w:szCs w:val="28"/>
        </w:rPr>
        <w:t>4.</w:t>
      </w:r>
      <w:r w:rsidRPr="006B2F45">
        <w:rPr>
          <w:sz w:val="28"/>
          <w:szCs w:val="28"/>
        </w:rPr>
        <w:tab/>
        <w:t>В случае если аукцион признан несостоявшимся и Договор не</w:t>
      </w:r>
      <w:r w:rsidR="00E117CB" w:rsidRPr="006B2F45">
        <w:rPr>
          <w:sz w:val="28"/>
          <w:szCs w:val="28"/>
        </w:rPr>
        <w:t xml:space="preserve"> </w:t>
      </w:r>
      <w:r w:rsidRPr="006B2F45">
        <w:rPr>
          <w:sz w:val="28"/>
          <w:szCs w:val="28"/>
        </w:rPr>
        <w:t xml:space="preserve">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 </w:t>
      </w:r>
      <w:r w:rsidR="00E117CB" w:rsidRPr="006B2F45">
        <w:rPr>
          <w:sz w:val="28"/>
          <w:szCs w:val="28"/>
        </w:rPr>
        <w:t>А</w:t>
      </w:r>
      <w:r w:rsidRPr="006B2F45">
        <w:rPr>
          <w:sz w:val="28"/>
          <w:szCs w:val="28"/>
        </w:rPr>
        <w:t>дминистрация вправе объявить о проведении повторного аукциона. В случае объявления о проведении повторного аукциона Уполномоченный орган вправе изменить условия аукциона.</w:t>
      </w:r>
    </w:p>
    <w:p w:rsidR="0035581F" w:rsidRPr="006B2F45" w:rsidRDefault="0035581F" w:rsidP="006B2F45">
      <w:pPr>
        <w:rPr>
          <w:sz w:val="28"/>
          <w:szCs w:val="28"/>
        </w:rPr>
      </w:pPr>
    </w:p>
    <w:p w:rsidR="00E02480" w:rsidRPr="006B2F45" w:rsidRDefault="00E02480" w:rsidP="006B2F45">
      <w:pPr>
        <w:rPr>
          <w:sz w:val="28"/>
          <w:szCs w:val="28"/>
        </w:rPr>
      </w:pPr>
    </w:p>
    <w:sectPr w:rsidR="00E02480" w:rsidRPr="006B2F45" w:rsidSect="006B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2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4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6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1E1A69"/>
    <w:multiLevelType w:val="multilevel"/>
    <w:tmpl w:val="0ED0C5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>
    <w:nsid w:val="510A284C"/>
    <w:multiLevelType w:val="hybridMultilevel"/>
    <w:tmpl w:val="B86447B6"/>
    <w:lvl w:ilvl="0" w:tplc="793A19C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72F69A0"/>
    <w:multiLevelType w:val="hybridMultilevel"/>
    <w:tmpl w:val="7E90DEF6"/>
    <w:lvl w:ilvl="0" w:tplc="0EC044A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955"/>
    <w:multiLevelType w:val="multilevel"/>
    <w:tmpl w:val="54387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15">
    <w:nsid w:val="7F8F75A0"/>
    <w:multiLevelType w:val="hybridMultilevel"/>
    <w:tmpl w:val="11E276C0"/>
    <w:lvl w:ilvl="0" w:tplc="5E86C8B2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5581F"/>
    <w:rsid w:val="00002847"/>
    <w:rsid w:val="00004515"/>
    <w:rsid w:val="0002778F"/>
    <w:rsid w:val="000369A4"/>
    <w:rsid w:val="0003768E"/>
    <w:rsid w:val="00040A25"/>
    <w:rsid w:val="00043D00"/>
    <w:rsid w:val="0005653A"/>
    <w:rsid w:val="00056AA6"/>
    <w:rsid w:val="00060637"/>
    <w:rsid w:val="000668B6"/>
    <w:rsid w:val="000707E1"/>
    <w:rsid w:val="00070FA5"/>
    <w:rsid w:val="00072759"/>
    <w:rsid w:val="000727E6"/>
    <w:rsid w:val="0007325B"/>
    <w:rsid w:val="0007446C"/>
    <w:rsid w:val="00082CE9"/>
    <w:rsid w:val="00084C62"/>
    <w:rsid w:val="000A786A"/>
    <w:rsid w:val="000A7AD0"/>
    <w:rsid w:val="000B1B19"/>
    <w:rsid w:val="000B2718"/>
    <w:rsid w:val="000B7E9B"/>
    <w:rsid w:val="000C215E"/>
    <w:rsid w:val="000D0AE7"/>
    <w:rsid w:val="000E284C"/>
    <w:rsid w:val="000E3C98"/>
    <w:rsid w:val="000E44BE"/>
    <w:rsid w:val="000E52C2"/>
    <w:rsid w:val="000F18DD"/>
    <w:rsid w:val="00101648"/>
    <w:rsid w:val="001062C1"/>
    <w:rsid w:val="001145D9"/>
    <w:rsid w:val="00115206"/>
    <w:rsid w:val="00115ED8"/>
    <w:rsid w:val="0012259F"/>
    <w:rsid w:val="0012374E"/>
    <w:rsid w:val="001301CD"/>
    <w:rsid w:val="001343DA"/>
    <w:rsid w:val="001374DD"/>
    <w:rsid w:val="00143325"/>
    <w:rsid w:val="00150360"/>
    <w:rsid w:val="00152EA8"/>
    <w:rsid w:val="0016071A"/>
    <w:rsid w:val="00161A7D"/>
    <w:rsid w:val="00165700"/>
    <w:rsid w:val="00166B7F"/>
    <w:rsid w:val="00171700"/>
    <w:rsid w:val="00175428"/>
    <w:rsid w:val="0017623D"/>
    <w:rsid w:val="00182E1F"/>
    <w:rsid w:val="0018441E"/>
    <w:rsid w:val="0018465F"/>
    <w:rsid w:val="00186318"/>
    <w:rsid w:val="0019310D"/>
    <w:rsid w:val="00195525"/>
    <w:rsid w:val="001A3FA6"/>
    <w:rsid w:val="001B69B9"/>
    <w:rsid w:val="001D183F"/>
    <w:rsid w:val="001F2E4E"/>
    <w:rsid w:val="001F2F7F"/>
    <w:rsid w:val="001F5DE7"/>
    <w:rsid w:val="00201387"/>
    <w:rsid w:val="00203641"/>
    <w:rsid w:val="0020666C"/>
    <w:rsid w:val="002110E7"/>
    <w:rsid w:val="00221B27"/>
    <w:rsid w:val="00227374"/>
    <w:rsid w:val="0023039E"/>
    <w:rsid w:val="002353D5"/>
    <w:rsid w:val="00236886"/>
    <w:rsid w:val="00245E1D"/>
    <w:rsid w:val="002602C6"/>
    <w:rsid w:val="00264E7F"/>
    <w:rsid w:val="00271B30"/>
    <w:rsid w:val="00282355"/>
    <w:rsid w:val="002928A8"/>
    <w:rsid w:val="0029539A"/>
    <w:rsid w:val="002B3066"/>
    <w:rsid w:val="002B38D9"/>
    <w:rsid w:val="002B45C5"/>
    <w:rsid w:val="002B77F0"/>
    <w:rsid w:val="002D23A3"/>
    <w:rsid w:val="002E69C8"/>
    <w:rsid w:val="002F1A2D"/>
    <w:rsid w:val="00302B3A"/>
    <w:rsid w:val="0030681B"/>
    <w:rsid w:val="003102E5"/>
    <w:rsid w:val="00310BD0"/>
    <w:rsid w:val="0031136C"/>
    <w:rsid w:val="00312ADD"/>
    <w:rsid w:val="00313294"/>
    <w:rsid w:val="003151DA"/>
    <w:rsid w:val="00322EAD"/>
    <w:rsid w:val="00327815"/>
    <w:rsid w:val="00335C41"/>
    <w:rsid w:val="003416F4"/>
    <w:rsid w:val="00344B91"/>
    <w:rsid w:val="003529CA"/>
    <w:rsid w:val="003538BD"/>
    <w:rsid w:val="0035581F"/>
    <w:rsid w:val="00361F3D"/>
    <w:rsid w:val="003841D4"/>
    <w:rsid w:val="00384484"/>
    <w:rsid w:val="003A011E"/>
    <w:rsid w:val="003A060C"/>
    <w:rsid w:val="003A31C8"/>
    <w:rsid w:val="003A7161"/>
    <w:rsid w:val="003B74EC"/>
    <w:rsid w:val="003C6802"/>
    <w:rsid w:val="003D3C32"/>
    <w:rsid w:val="003E30D2"/>
    <w:rsid w:val="003E74B4"/>
    <w:rsid w:val="00406081"/>
    <w:rsid w:val="00406FC8"/>
    <w:rsid w:val="00413563"/>
    <w:rsid w:val="00420F59"/>
    <w:rsid w:val="004266BE"/>
    <w:rsid w:val="00432203"/>
    <w:rsid w:val="00433FAD"/>
    <w:rsid w:val="004343D8"/>
    <w:rsid w:val="004450FB"/>
    <w:rsid w:val="004530D0"/>
    <w:rsid w:val="00466C81"/>
    <w:rsid w:val="00467E9D"/>
    <w:rsid w:val="00470C66"/>
    <w:rsid w:val="00475B32"/>
    <w:rsid w:val="0048498B"/>
    <w:rsid w:val="00487FC8"/>
    <w:rsid w:val="0049041E"/>
    <w:rsid w:val="00495B8A"/>
    <w:rsid w:val="004A4948"/>
    <w:rsid w:val="004A64C4"/>
    <w:rsid w:val="004B516A"/>
    <w:rsid w:val="004B7533"/>
    <w:rsid w:val="004B7DC1"/>
    <w:rsid w:val="004C7790"/>
    <w:rsid w:val="004D130F"/>
    <w:rsid w:val="004D1CC9"/>
    <w:rsid w:val="004D228D"/>
    <w:rsid w:val="004F36E4"/>
    <w:rsid w:val="0050072F"/>
    <w:rsid w:val="0050452F"/>
    <w:rsid w:val="005202BF"/>
    <w:rsid w:val="00525A7F"/>
    <w:rsid w:val="00525C77"/>
    <w:rsid w:val="005337ED"/>
    <w:rsid w:val="00544BD1"/>
    <w:rsid w:val="0056294F"/>
    <w:rsid w:val="00567CE1"/>
    <w:rsid w:val="00574025"/>
    <w:rsid w:val="005844B1"/>
    <w:rsid w:val="005874DC"/>
    <w:rsid w:val="005A5D80"/>
    <w:rsid w:val="005B5861"/>
    <w:rsid w:val="005C0254"/>
    <w:rsid w:val="005D2007"/>
    <w:rsid w:val="005D735E"/>
    <w:rsid w:val="005D7532"/>
    <w:rsid w:val="005E2513"/>
    <w:rsid w:val="005E2E93"/>
    <w:rsid w:val="005F0022"/>
    <w:rsid w:val="005F3727"/>
    <w:rsid w:val="005F6B90"/>
    <w:rsid w:val="006022DD"/>
    <w:rsid w:val="006166E9"/>
    <w:rsid w:val="006174DF"/>
    <w:rsid w:val="00621354"/>
    <w:rsid w:val="0062237A"/>
    <w:rsid w:val="006230BD"/>
    <w:rsid w:val="00624D84"/>
    <w:rsid w:val="00625675"/>
    <w:rsid w:val="00632B99"/>
    <w:rsid w:val="00634220"/>
    <w:rsid w:val="00642D17"/>
    <w:rsid w:val="00674344"/>
    <w:rsid w:val="00674585"/>
    <w:rsid w:val="006749EB"/>
    <w:rsid w:val="006807AB"/>
    <w:rsid w:val="00683FC6"/>
    <w:rsid w:val="006850D6"/>
    <w:rsid w:val="00686E07"/>
    <w:rsid w:val="00687A35"/>
    <w:rsid w:val="006A4979"/>
    <w:rsid w:val="006A73AF"/>
    <w:rsid w:val="006B2F45"/>
    <w:rsid w:val="006C5798"/>
    <w:rsid w:val="006C7D48"/>
    <w:rsid w:val="006D279F"/>
    <w:rsid w:val="006E09C4"/>
    <w:rsid w:val="006E1F06"/>
    <w:rsid w:val="006F3C0C"/>
    <w:rsid w:val="006F519B"/>
    <w:rsid w:val="006F6498"/>
    <w:rsid w:val="006F76D9"/>
    <w:rsid w:val="00711BB2"/>
    <w:rsid w:val="007202CA"/>
    <w:rsid w:val="00725A8B"/>
    <w:rsid w:val="00733C51"/>
    <w:rsid w:val="00737261"/>
    <w:rsid w:val="00737D7E"/>
    <w:rsid w:val="0074613C"/>
    <w:rsid w:val="0074734B"/>
    <w:rsid w:val="007618BA"/>
    <w:rsid w:val="00782BFE"/>
    <w:rsid w:val="0078428A"/>
    <w:rsid w:val="007A0CDB"/>
    <w:rsid w:val="007A22BF"/>
    <w:rsid w:val="007A3A05"/>
    <w:rsid w:val="007A40CB"/>
    <w:rsid w:val="007B092D"/>
    <w:rsid w:val="007B5CC8"/>
    <w:rsid w:val="007B76F1"/>
    <w:rsid w:val="007B7E92"/>
    <w:rsid w:val="007C3EF4"/>
    <w:rsid w:val="007D438B"/>
    <w:rsid w:val="007E592B"/>
    <w:rsid w:val="007E7522"/>
    <w:rsid w:val="0080302E"/>
    <w:rsid w:val="0080334F"/>
    <w:rsid w:val="008139D1"/>
    <w:rsid w:val="00826327"/>
    <w:rsid w:val="0083182B"/>
    <w:rsid w:val="00842B39"/>
    <w:rsid w:val="00847DB7"/>
    <w:rsid w:val="00852405"/>
    <w:rsid w:val="0086527A"/>
    <w:rsid w:val="00865772"/>
    <w:rsid w:val="008708D2"/>
    <w:rsid w:val="00870F80"/>
    <w:rsid w:val="0087194F"/>
    <w:rsid w:val="00871F58"/>
    <w:rsid w:val="008841F8"/>
    <w:rsid w:val="00886381"/>
    <w:rsid w:val="008878B9"/>
    <w:rsid w:val="00891340"/>
    <w:rsid w:val="00891889"/>
    <w:rsid w:val="008953B2"/>
    <w:rsid w:val="0089596F"/>
    <w:rsid w:val="008968FA"/>
    <w:rsid w:val="008A09C7"/>
    <w:rsid w:val="008A41F4"/>
    <w:rsid w:val="008A7949"/>
    <w:rsid w:val="008D768E"/>
    <w:rsid w:val="008E0906"/>
    <w:rsid w:val="008E11CD"/>
    <w:rsid w:val="008E3862"/>
    <w:rsid w:val="008F2D4A"/>
    <w:rsid w:val="009076A1"/>
    <w:rsid w:val="0091106D"/>
    <w:rsid w:val="00914D54"/>
    <w:rsid w:val="0091672C"/>
    <w:rsid w:val="009250DA"/>
    <w:rsid w:val="0093137A"/>
    <w:rsid w:val="0093631D"/>
    <w:rsid w:val="009539CD"/>
    <w:rsid w:val="00961FF8"/>
    <w:rsid w:val="00967B97"/>
    <w:rsid w:val="00973991"/>
    <w:rsid w:val="00975BE0"/>
    <w:rsid w:val="009760C4"/>
    <w:rsid w:val="00976A7E"/>
    <w:rsid w:val="009853A8"/>
    <w:rsid w:val="009969AF"/>
    <w:rsid w:val="009A0A8E"/>
    <w:rsid w:val="009A0AA3"/>
    <w:rsid w:val="009A5E64"/>
    <w:rsid w:val="009A7223"/>
    <w:rsid w:val="009B1FC1"/>
    <w:rsid w:val="009B67A9"/>
    <w:rsid w:val="009C4E68"/>
    <w:rsid w:val="009E0B6B"/>
    <w:rsid w:val="009E500B"/>
    <w:rsid w:val="009E7D3E"/>
    <w:rsid w:val="009E7F1B"/>
    <w:rsid w:val="00A017A3"/>
    <w:rsid w:val="00A143A3"/>
    <w:rsid w:val="00A15DA6"/>
    <w:rsid w:val="00A2295F"/>
    <w:rsid w:val="00A235D5"/>
    <w:rsid w:val="00A44714"/>
    <w:rsid w:val="00A458F1"/>
    <w:rsid w:val="00A471DD"/>
    <w:rsid w:val="00A51467"/>
    <w:rsid w:val="00A52A2E"/>
    <w:rsid w:val="00A666E4"/>
    <w:rsid w:val="00A66DB8"/>
    <w:rsid w:val="00A73B39"/>
    <w:rsid w:val="00A749AA"/>
    <w:rsid w:val="00AA16CA"/>
    <w:rsid w:val="00AA27BE"/>
    <w:rsid w:val="00AA717B"/>
    <w:rsid w:val="00AA7A1B"/>
    <w:rsid w:val="00AC4D0D"/>
    <w:rsid w:val="00AC5471"/>
    <w:rsid w:val="00AD619D"/>
    <w:rsid w:val="00AE49ED"/>
    <w:rsid w:val="00AE59DF"/>
    <w:rsid w:val="00B02DE7"/>
    <w:rsid w:val="00B047AB"/>
    <w:rsid w:val="00B06899"/>
    <w:rsid w:val="00B068C0"/>
    <w:rsid w:val="00B11372"/>
    <w:rsid w:val="00B20EEB"/>
    <w:rsid w:val="00B215B8"/>
    <w:rsid w:val="00B24D39"/>
    <w:rsid w:val="00B30571"/>
    <w:rsid w:val="00B64C71"/>
    <w:rsid w:val="00B668D5"/>
    <w:rsid w:val="00B73AE0"/>
    <w:rsid w:val="00B73D31"/>
    <w:rsid w:val="00B766BC"/>
    <w:rsid w:val="00B766D1"/>
    <w:rsid w:val="00B80360"/>
    <w:rsid w:val="00B8247D"/>
    <w:rsid w:val="00B926BA"/>
    <w:rsid w:val="00B927EE"/>
    <w:rsid w:val="00B92BEB"/>
    <w:rsid w:val="00B978D8"/>
    <w:rsid w:val="00BA365E"/>
    <w:rsid w:val="00BA4139"/>
    <w:rsid w:val="00BB6B5E"/>
    <w:rsid w:val="00BB6F78"/>
    <w:rsid w:val="00BD0622"/>
    <w:rsid w:val="00BD4DF1"/>
    <w:rsid w:val="00BD68B5"/>
    <w:rsid w:val="00BE5C19"/>
    <w:rsid w:val="00BE6CD8"/>
    <w:rsid w:val="00BF0FE4"/>
    <w:rsid w:val="00BF7197"/>
    <w:rsid w:val="00C01EE4"/>
    <w:rsid w:val="00C054F4"/>
    <w:rsid w:val="00C17912"/>
    <w:rsid w:val="00C20F81"/>
    <w:rsid w:val="00C31F56"/>
    <w:rsid w:val="00C344BB"/>
    <w:rsid w:val="00C4006A"/>
    <w:rsid w:val="00C44151"/>
    <w:rsid w:val="00C61D76"/>
    <w:rsid w:val="00C61ECD"/>
    <w:rsid w:val="00C62485"/>
    <w:rsid w:val="00C635B2"/>
    <w:rsid w:val="00C63CF0"/>
    <w:rsid w:val="00C76EBF"/>
    <w:rsid w:val="00C82BB5"/>
    <w:rsid w:val="00C84CE1"/>
    <w:rsid w:val="00C92A0D"/>
    <w:rsid w:val="00CA6E1C"/>
    <w:rsid w:val="00CB10D0"/>
    <w:rsid w:val="00CB514B"/>
    <w:rsid w:val="00CC4B97"/>
    <w:rsid w:val="00CD7518"/>
    <w:rsid w:val="00CE369C"/>
    <w:rsid w:val="00CE565D"/>
    <w:rsid w:val="00CF2781"/>
    <w:rsid w:val="00CF43A9"/>
    <w:rsid w:val="00CF5B64"/>
    <w:rsid w:val="00D01429"/>
    <w:rsid w:val="00D01E38"/>
    <w:rsid w:val="00D03804"/>
    <w:rsid w:val="00D04C05"/>
    <w:rsid w:val="00D062D5"/>
    <w:rsid w:val="00D10397"/>
    <w:rsid w:val="00D14D42"/>
    <w:rsid w:val="00D15ABA"/>
    <w:rsid w:val="00D220A8"/>
    <w:rsid w:val="00D313F0"/>
    <w:rsid w:val="00D43492"/>
    <w:rsid w:val="00D445A7"/>
    <w:rsid w:val="00D46CA6"/>
    <w:rsid w:val="00D57247"/>
    <w:rsid w:val="00D572DC"/>
    <w:rsid w:val="00D72848"/>
    <w:rsid w:val="00D77A28"/>
    <w:rsid w:val="00D81047"/>
    <w:rsid w:val="00D8514B"/>
    <w:rsid w:val="00D95FB0"/>
    <w:rsid w:val="00D96D02"/>
    <w:rsid w:val="00DA1395"/>
    <w:rsid w:val="00DA1B34"/>
    <w:rsid w:val="00DA272E"/>
    <w:rsid w:val="00DA496E"/>
    <w:rsid w:val="00DC526A"/>
    <w:rsid w:val="00DC70FA"/>
    <w:rsid w:val="00DD569E"/>
    <w:rsid w:val="00DE5E41"/>
    <w:rsid w:val="00DE6509"/>
    <w:rsid w:val="00DE6F7E"/>
    <w:rsid w:val="00DF712E"/>
    <w:rsid w:val="00E01565"/>
    <w:rsid w:val="00E02480"/>
    <w:rsid w:val="00E0462D"/>
    <w:rsid w:val="00E117CB"/>
    <w:rsid w:val="00E1184C"/>
    <w:rsid w:val="00E16040"/>
    <w:rsid w:val="00E20E20"/>
    <w:rsid w:val="00E26F75"/>
    <w:rsid w:val="00E2715A"/>
    <w:rsid w:val="00E302E6"/>
    <w:rsid w:val="00E4276D"/>
    <w:rsid w:val="00E50400"/>
    <w:rsid w:val="00E52E17"/>
    <w:rsid w:val="00E60EF1"/>
    <w:rsid w:val="00E727AC"/>
    <w:rsid w:val="00E84EC0"/>
    <w:rsid w:val="00E85727"/>
    <w:rsid w:val="00E96AD0"/>
    <w:rsid w:val="00EA1335"/>
    <w:rsid w:val="00EA32FA"/>
    <w:rsid w:val="00EA4E90"/>
    <w:rsid w:val="00EB6698"/>
    <w:rsid w:val="00EC4F2E"/>
    <w:rsid w:val="00EC6826"/>
    <w:rsid w:val="00EE5BDF"/>
    <w:rsid w:val="00EE7817"/>
    <w:rsid w:val="00F045B1"/>
    <w:rsid w:val="00F04B39"/>
    <w:rsid w:val="00F0679A"/>
    <w:rsid w:val="00F1289E"/>
    <w:rsid w:val="00F21B18"/>
    <w:rsid w:val="00F2695A"/>
    <w:rsid w:val="00F27ADD"/>
    <w:rsid w:val="00F306F7"/>
    <w:rsid w:val="00F44E16"/>
    <w:rsid w:val="00F45284"/>
    <w:rsid w:val="00F46097"/>
    <w:rsid w:val="00F5634C"/>
    <w:rsid w:val="00F61C26"/>
    <w:rsid w:val="00F65307"/>
    <w:rsid w:val="00F71739"/>
    <w:rsid w:val="00F811B6"/>
    <w:rsid w:val="00F87C38"/>
    <w:rsid w:val="00F93575"/>
    <w:rsid w:val="00F95FFB"/>
    <w:rsid w:val="00F974E1"/>
    <w:rsid w:val="00FA3E1F"/>
    <w:rsid w:val="00FA715E"/>
    <w:rsid w:val="00FD476F"/>
    <w:rsid w:val="00FE24A7"/>
    <w:rsid w:val="00FE5DF7"/>
    <w:rsid w:val="00FE6F01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A15DA6"/>
    <w:pPr>
      <w:keepLines w:val="0"/>
      <w:tabs>
        <w:tab w:val="left" w:pos="1418"/>
      </w:tabs>
      <w:spacing w:before="240" w:after="60" w:line="36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271B30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0277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497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9642-6D57-4B7E-8F63-D7C59CB9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2020-05-12T21:41:00Z</cp:lastPrinted>
  <dcterms:created xsi:type="dcterms:W3CDTF">2022-07-17T23:20:00Z</dcterms:created>
  <dcterms:modified xsi:type="dcterms:W3CDTF">2022-07-18T23:23:00Z</dcterms:modified>
</cp:coreProperties>
</file>